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203B4" w14:textId="499B6D5D" w:rsidR="00DC3E35" w:rsidRPr="00266CED" w:rsidRDefault="00266CED" w:rsidP="00266CED">
      <w:pPr>
        <w:pStyle w:val="NormalnyWeb"/>
        <w:spacing w:after="0" w:line="360" w:lineRule="auto"/>
        <w:jc w:val="right"/>
        <w:rPr>
          <w:rFonts w:ascii="Arial" w:hAnsi="Arial" w:cs="Arial"/>
          <w:sz w:val="22"/>
        </w:rPr>
      </w:pPr>
      <w:r>
        <w:rPr>
          <w:rFonts w:ascii="Arial" w:hAnsi="Arial" w:cs="Arial"/>
          <w:sz w:val="22"/>
        </w:rPr>
        <w:t>Załącznik nr 2 do Uchwały nr ……/……/26                                                                                                                                      Zarządu Powiatu Zduńskowolskiego</w:t>
      </w:r>
      <w:r>
        <w:rPr>
          <w:rFonts w:ascii="Arial" w:hAnsi="Arial" w:cs="Arial"/>
          <w:sz w:val="22"/>
        </w:rPr>
        <w:br/>
        <w:t>z dnia ……………………… r.</w:t>
      </w:r>
    </w:p>
    <w:p w14:paraId="7774DA57" w14:textId="77777777" w:rsidR="00266CED" w:rsidRDefault="00266CED" w:rsidP="00DC3E35">
      <w:pPr>
        <w:pStyle w:val="NormalnyWeb"/>
        <w:spacing w:before="0" w:beforeAutospacing="0" w:after="0" w:afterAutospacing="0" w:line="360" w:lineRule="auto"/>
        <w:jc w:val="center"/>
        <w:rPr>
          <w:rFonts w:ascii="Arial" w:hAnsi="Arial" w:cs="Arial"/>
          <w:b/>
          <w:bCs/>
        </w:rPr>
      </w:pPr>
    </w:p>
    <w:p w14:paraId="58E94685" w14:textId="5E3E723D" w:rsidR="00DC3E35" w:rsidRPr="00DC3E35" w:rsidRDefault="00042F37" w:rsidP="00DC3E35">
      <w:pPr>
        <w:pStyle w:val="NormalnyWeb"/>
        <w:spacing w:before="0" w:beforeAutospacing="0" w:after="0" w:afterAutospacing="0" w:line="360" w:lineRule="auto"/>
        <w:jc w:val="center"/>
        <w:rPr>
          <w:rFonts w:ascii="Arial" w:hAnsi="Arial" w:cs="Arial"/>
        </w:rPr>
      </w:pPr>
      <w:r w:rsidRPr="00DC3E35">
        <w:rPr>
          <w:rFonts w:ascii="Arial" w:hAnsi="Arial" w:cs="Arial"/>
          <w:b/>
          <w:bCs/>
        </w:rPr>
        <w:t>REGULAMIN IMPREZY MASOWEJ</w:t>
      </w:r>
    </w:p>
    <w:p w14:paraId="08435388" w14:textId="77777777" w:rsidR="00DC3E35" w:rsidRDefault="00DC3E35" w:rsidP="00773D11">
      <w:pPr>
        <w:pStyle w:val="NormalnyWeb"/>
        <w:spacing w:before="0" w:beforeAutospacing="0" w:after="0" w:afterAutospacing="0" w:line="360" w:lineRule="auto"/>
        <w:jc w:val="both"/>
        <w:rPr>
          <w:rFonts w:ascii="Arial" w:hAnsi="Arial" w:cs="Arial"/>
          <w:b/>
        </w:rPr>
      </w:pPr>
    </w:p>
    <w:p w14:paraId="19E83B83" w14:textId="77777777" w:rsidR="00042F37" w:rsidRPr="00DC3E35" w:rsidRDefault="00042F37" w:rsidP="00773D11">
      <w:pPr>
        <w:pStyle w:val="NormalnyWeb"/>
        <w:spacing w:before="0" w:beforeAutospacing="0" w:after="0" w:afterAutospacing="0" w:line="360" w:lineRule="auto"/>
        <w:jc w:val="both"/>
        <w:rPr>
          <w:rFonts w:ascii="Arial" w:hAnsi="Arial" w:cs="Arial"/>
        </w:rPr>
      </w:pPr>
    </w:p>
    <w:p w14:paraId="7D3FBF6B" w14:textId="60483322" w:rsidR="00DC3E35" w:rsidRPr="00DC3E35" w:rsidRDefault="00042F37" w:rsidP="002F538F">
      <w:pPr>
        <w:pStyle w:val="NormalnyWeb"/>
        <w:spacing w:after="0" w:line="360" w:lineRule="auto"/>
        <w:jc w:val="both"/>
        <w:rPr>
          <w:rFonts w:ascii="Arial" w:hAnsi="Arial" w:cs="Arial"/>
        </w:rPr>
      </w:pPr>
      <w:r>
        <w:rPr>
          <w:rFonts w:ascii="Arial" w:hAnsi="Arial" w:cs="Arial"/>
          <w:b/>
          <w:bCs/>
        </w:rPr>
        <w:t>Regulamin imprezy masowej</w:t>
      </w:r>
      <w:r>
        <w:rPr>
          <w:rFonts w:ascii="Arial" w:hAnsi="Arial" w:cs="Arial"/>
        </w:rPr>
        <w:t xml:space="preserve"> dla Pikniku Powiatowego w ramach Dni Powiatu Zduńskowolskiego 2026 pn. VIBE FESTIVAL, odbywającego się w dniu 15.08.2026 r. na wydzielonym i oznakowanym terenie Powiatowego Międzyszkolnego Ośrodka Sportowego w Zduńskiej Woli</w:t>
      </w:r>
      <w:r w:rsidR="00DE3956">
        <w:rPr>
          <w:rFonts w:ascii="Arial" w:hAnsi="Arial" w:cs="Arial"/>
        </w:rPr>
        <w:t>, ul. Dolna 41, 98-220 Zduńska Wola</w:t>
      </w:r>
      <w:r>
        <w:rPr>
          <w:rFonts w:ascii="Arial" w:hAnsi="Arial" w:cs="Arial"/>
        </w:rPr>
        <w:t xml:space="preserve">, wskazanym na planie stanowiącym </w:t>
      </w:r>
      <w:r w:rsidR="00DE3956">
        <w:rPr>
          <w:rFonts w:ascii="Arial" w:hAnsi="Arial" w:cs="Arial"/>
        </w:rPr>
        <w:t>załącznik nr 1 niniejszego regulaminu</w:t>
      </w:r>
      <w:r>
        <w:rPr>
          <w:rFonts w:ascii="Arial" w:hAnsi="Arial" w:cs="Arial"/>
        </w:rPr>
        <w:t>. Program wydarzenia przewidziano w godzinach od 15:00 do 24:00.</w:t>
      </w:r>
    </w:p>
    <w:p w14:paraId="119F59DE" w14:textId="77777777" w:rsidR="00DC3E35" w:rsidRPr="00DC3E35" w:rsidRDefault="00773D11" w:rsidP="00773D11">
      <w:pPr>
        <w:pStyle w:val="NormalnyWeb"/>
        <w:tabs>
          <w:tab w:val="left" w:pos="284"/>
        </w:tabs>
        <w:spacing w:before="0" w:beforeAutospacing="0" w:after="0" w:afterAutospacing="0" w:line="360" w:lineRule="auto"/>
        <w:jc w:val="center"/>
        <w:rPr>
          <w:rFonts w:ascii="Arial" w:hAnsi="Arial" w:cs="Arial"/>
          <w:b/>
        </w:rPr>
      </w:pPr>
      <w:r>
        <w:rPr>
          <w:rFonts w:ascii="Arial" w:hAnsi="Arial" w:cs="Arial"/>
          <w:b/>
        </w:rPr>
        <w:t>ROZDZIAŁ I.</w:t>
      </w:r>
      <w:r>
        <w:rPr>
          <w:rFonts w:ascii="Arial" w:hAnsi="Arial" w:cs="Arial"/>
          <w:b/>
        </w:rPr>
        <w:br/>
      </w:r>
      <w:r w:rsidR="00DC3E35" w:rsidRPr="00DC3E35">
        <w:rPr>
          <w:rFonts w:ascii="Arial" w:hAnsi="Arial" w:cs="Arial"/>
          <w:b/>
        </w:rPr>
        <w:t>POSTAN</w:t>
      </w:r>
      <w:r>
        <w:rPr>
          <w:rFonts w:ascii="Arial" w:hAnsi="Arial" w:cs="Arial"/>
          <w:b/>
        </w:rPr>
        <w:t>OWIENIA OGÓLNE</w:t>
      </w:r>
    </w:p>
    <w:p w14:paraId="29476601"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3320EB5D" w14:textId="1730FAE0"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1. Niniejszy regulamin (zwany dalej „Regulaminem”) został opracowany na podstawie ustawy z dnia 20 marca 2009 r. o bezpieczeństwie imprez masowych (Dz. U. z 2023 r. poz. 616, z późn. zm.), zwanej dalej „Ustawą”.</w:t>
      </w:r>
    </w:p>
    <w:p w14:paraId="10F20EB4"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312AC08B" w14:textId="3DEF314C"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2. Organizatorem Imprezy Masowej jest Powiat Zduńskowolski, zwany dalej „Organizatorem”.</w:t>
      </w:r>
    </w:p>
    <w:p w14:paraId="50297454"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6160A091"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3. Regulamin kierowany jest do wszystkic</w:t>
      </w:r>
      <w:r w:rsidR="00327E47">
        <w:rPr>
          <w:rFonts w:ascii="Arial" w:hAnsi="Arial" w:cs="Arial"/>
        </w:rPr>
        <w:t xml:space="preserve">h osób, które w czasie trwania imprezy </w:t>
      </w:r>
      <w:r w:rsidRPr="00DC3E35">
        <w:rPr>
          <w:rFonts w:ascii="Arial" w:hAnsi="Arial" w:cs="Arial"/>
        </w:rPr>
        <w:t>będą przebywać na terenie,</w:t>
      </w:r>
      <w:r w:rsidR="00327E47">
        <w:rPr>
          <w:rFonts w:ascii="Arial" w:hAnsi="Arial" w:cs="Arial"/>
        </w:rPr>
        <w:t xml:space="preserve"> na którym przeprowadzana jest I</w:t>
      </w:r>
      <w:r w:rsidRPr="00DC3E35">
        <w:rPr>
          <w:rFonts w:ascii="Arial" w:hAnsi="Arial" w:cs="Arial"/>
        </w:rPr>
        <w:t xml:space="preserve">mpreza Masowa. Każda osoba przebywająca na tym terenie w czasie trwania Imprezy Masowej obowiązana jest stosować się do postanowień niniejszego Regulaminu. </w:t>
      </w:r>
    </w:p>
    <w:p w14:paraId="52FCC3A6"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45EAA380" w14:textId="7519510D"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4. Regulamin określa warunki uczestnictwa i zasady zachowania się osób obecnych na Imprezie Masowej, w szczególności:</w:t>
      </w:r>
    </w:p>
    <w:p w14:paraId="558F4A6D" w14:textId="67475B94"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obowiązki uczestników Imprezy Masowej;</w:t>
      </w:r>
    </w:p>
    <w:p w14:paraId="75272B22" w14:textId="37912059" w:rsidR="00DC3E35" w:rsidRPr="00DC3E35" w:rsidRDefault="00773D11" w:rsidP="00DC3E35">
      <w:pPr>
        <w:pStyle w:val="NormalnyWeb"/>
        <w:spacing w:before="0" w:beforeAutospacing="0" w:after="0" w:afterAutospacing="0" w:line="360" w:lineRule="auto"/>
        <w:jc w:val="both"/>
        <w:rPr>
          <w:rFonts w:ascii="Arial" w:hAnsi="Arial" w:cs="Arial"/>
        </w:rPr>
      </w:pPr>
      <w:r>
        <w:rPr>
          <w:rFonts w:ascii="Arial" w:hAnsi="Arial" w:cs="Arial"/>
        </w:rPr>
        <w:t>• zasady wstępu i uczestnictwa, w tym zasady udziału osób małoletnich;</w:t>
      </w:r>
    </w:p>
    <w:p w14:paraId="7AAEBAFF" w14:textId="5592B92B"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lastRenderedPageBreak/>
        <w:t>• uprawnienia uczestników oraz zasady korzystania z udogodnień i pomocy;</w:t>
      </w:r>
    </w:p>
    <w:p w14:paraId="1C48CE63" w14:textId="78D6815B"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konsekwencje naruszenia Regulaminu oraz podstawowe uprawnienia i obowiązki służb Organizatora.</w:t>
      </w:r>
    </w:p>
    <w:p w14:paraId="30226849" w14:textId="77777777" w:rsidR="00773D11" w:rsidRPr="00DC3E35" w:rsidRDefault="00773D11" w:rsidP="00DC3E35">
      <w:pPr>
        <w:pStyle w:val="NormalnyWeb"/>
        <w:spacing w:before="0" w:beforeAutospacing="0" w:after="0" w:afterAutospacing="0" w:line="360" w:lineRule="auto"/>
        <w:jc w:val="both"/>
        <w:rPr>
          <w:rFonts w:ascii="Arial" w:hAnsi="Arial" w:cs="Arial"/>
        </w:rPr>
      </w:pPr>
    </w:p>
    <w:p w14:paraId="33077477" w14:textId="582D7EFC"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5. Poniższe określenia używane w Regulaminie mają następujące znaczenie:</w:t>
      </w:r>
    </w:p>
    <w:p w14:paraId="400BB8B2" w14:textId="73DF4D87" w:rsidR="00DC3E35" w:rsidRPr="00DC3E35" w:rsidRDefault="00773D11" w:rsidP="00DC3E35">
      <w:pPr>
        <w:pStyle w:val="NormalnyWeb"/>
        <w:spacing w:before="0" w:beforeAutospacing="0" w:after="0" w:afterAutospacing="0" w:line="360" w:lineRule="auto"/>
        <w:jc w:val="both"/>
        <w:rPr>
          <w:rFonts w:ascii="Arial" w:hAnsi="Arial" w:cs="Arial"/>
        </w:rPr>
      </w:pPr>
      <w:r>
        <w:rPr>
          <w:rFonts w:ascii="Arial" w:hAnsi="Arial" w:cs="Arial"/>
          <w:b/>
          <w:bCs/>
        </w:rPr>
        <w:t>• „Służby Porządkowe i Służby Informacyjne”</w:t>
      </w:r>
      <w:r>
        <w:rPr>
          <w:rFonts w:ascii="Arial" w:hAnsi="Arial" w:cs="Arial"/>
        </w:rPr>
        <w:t xml:space="preserve"> – osoby wyznaczone przez Organizatora, podlegające kierownikowi do spraw bezpieczeństwa i wykonujące zadania określone w Ustawie; członkami Służby Porządkowej mogą być wyłącznie osoby wpisane na listę kwalifikowanych pracowników ochrony fizycznej. Kierownik do spraw bezpieczeństwa oraz członkowie obu służb noszą w widocznym miejscu identyfikatory zawierające nazwę wystawcy, numer identyfikacyjny i wizerunek twarzy, termin ważności oraz pieczęć i podpis wystawcy.</w:t>
      </w:r>
    </w:p>
    <w:p w14:paraId="1CB958BC" w14:textId="7C2C88C8" w:rsidR="00DC3E35" w:rsidRPr="00DC3E35" w:rsidRDefault="00773D11" w:rsidP="00DC3E35">
      <w:pPr>
        <w:pStyle w:val="NormalnyWeb"/>
        <w:spacing w:before="0" w:beforeAutospacing="0" w:after="0" w:afterAutospacing="0" w:line="360" w:lineRule="auto"/>
        <w:jc w:val="both"/>
        <w:rPr>
          <w:rFonts w:ascii="Arial" w:hAnsi="Arial" w:cs="Arial"/>
        </w:rPr>
      </w:pPr>
      <w:r>
        <w:rPr>
          <w:rFonts w:ascii="Arial" w:hAnsi="Arial" w:cs="Arial"/>
          <w:b/>
          <w:bCs/>
        </w:rPr>
        <w:t>• „Teren Imprezy Masowej”</w:t>
      </w:r>
      <w:r>
        <w:rPr>
          <w:rFonts w:ascii="Arial" w:hAnsi="Arial" w:cs="Arial"/>
        </w:rPr>
        <w:t xml:space="preserve"> – wydzielony i odpowiednio oznaczony teren, na którym przeprowadzana jest Impreza Masowa, w granicach określonych na planie terenu dołączonym do dokumentacji Imprezy.</w:t>
      </w:r>
    </w:p>
    <w:p w14:paraId="0D8DF67F" w14:textId="0DB9A007"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b/>
          <w:bCs/>
        </w:rPr>
        <w:t>• „Uczestnik Imprezy”</w:t>
      </w:r>
      <w:r>
        <w:rPr>
          <w:rFonts w:ascii="Arial" w:hAnsi="Arial" w:cs="Arial"/>
        </w:rPr>
        <w:t xml:space="preserve"> – każdą osobę przebywającą na Terenie Imprezy Masowej </w:t>
      </w:r>
      <w:r w:rsidR="009F1A21">
        <w:rPr>
          <w:rFonts w:ascii="Arial" w:hAnsi="Arial" w:cs="Arial"/>
        </w:rPr>
        <w:br/>
      </w:r>
      <w:r>
        <w:rPr>
          <w:rFonts w:ascii="Arial" w:hAnsi="Arial" w:cs="Arial"/>
        </w:rPr>
        <w:t>w czasie jej trwania. Czas trwania Imprezy Masowej obejmuje okres od chwili udostępnienia terenu uczestnikom do chwili opuszczenia go przez wszystkich uczestników.</w:t>
      </w:r>
    </w:p>
    <w:p w14:paraId="1A362395"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29FFBC82" w14:textId="77777777" w:rsidR="00773D11" w:rsidRDefault="00773D11" w:rsidP="00773D11">
      <w:pPr>
        <w:pStyle w:val="NormalnyWeb"/>
        <w:spacing w:before="0" w:beforeAutospacing="0" w:after="0" w:afterAutospacing="0" w:line="360" w:lineRule="auto"/>
        <w:jc w:val="center"/>
        <w:rPr>
          <w:rFonts w:ascii="Arial" w:hAnsi="Arial" w:cs="Arial"/>
          <w:b/>
        </w:rPr>
      </w:pPr>
      <w:r>
        <w:rPr>
          <w:rFonts w:ascii="Arial" w:hAnsi="Arial" w:cs="Arial"/>
          <w:b/>
        </w:rPr>
        <w:t>ROZDZIAŁ II.</w:t>
      </w:r>
    </w:p>
    <w:p w14:paraId="52EF959A" w14:textId="77777777" w:rsidR="00DC3E35" w:rsidRPr="00DC3E35" w:rsidRDefault="00DC3E35" w:rsidP="00773D11">
      <w:pPr>
        <w:pStyle w:val="NormalnyWeb"/>
        <w:spacing w:before="0" w:beforeAutospacing="0" w:after="0" w:afterAutospacing="0" w:line="360" w:lineRule="auto"/>
        <w:jc w:val="center"/>
        <w:rPr>
          <w:rFonts w:ascii="Arial" w:hAnsi="Arial" w:cs="Arial"/>
          <w:b/>
        </w:rPr>
      </w:pPr>
      <w:r w:rsidRPr="00DC3E35">
        <w:rPr>
          <w:rFonts w:ascii="Arial" w:hAnsi="Arial" w:cs="Arial"/>
          <w:b/>
        </w:rPr>
        <w:t xml:space="preserve">WARUNKI </w:t>
      </w:r>
      <w:r w:rsidR="00773D11">
        <w:rPr>
          <w:rFonts w:ascii="Arial" w:hAnsi="Arial" w:cs="Arial"/>
          <w:b/>
        </w:rPr>
        <w:t>UCZESTNICTWA W IMPREZIE MASOWEJ</w:t>
      </w:r>
    </w:p>
    <w:p w14:paraId="4C4B0EA2"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767D46F2"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1. Wstęp na Teren Imprezy Masowej jest bezpłatny.</w:t>
      </w:r>
    </w:p>
    <w:p w14:paraId="3F17B9E9" w14:textId="253CEAA9"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xml:space="preserve">2. Program Imprezy Masowej rozpoczyna się 15.08.2026 r. o godzinie 15:00, a jego planowane zakończenie nastąpi o godzinie 24:00. Czas trwania Imprezy Masowej </w:t>
      </w:r>
      <w:r w:rsidR="009F1A21">
        <w:rPr>
          <w:rFonts w:ascii="Arial" w:hAnsi="Arial" w:cs="Arial"/>
        </w:rPr>
        <w:br/>
      </w:r>
      <w:r>
        <w:rPr>
          <w:rFonts w:ascii="Arial" w:hAnsi="Arial" w:cs="Arial"/>
        </w:rPr>
        <w:t>w rozumieniu Ustawy kończy się dopiero z chwilą opuszczenia Terenu Imprezy Masowej przez wszystkich uczestników.</w:t>
      </w:r>
    </w:p>
    <w:p w14:paraId="0C43ED33" w14:textId="047CD70B"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3. Służby Porządkowe odmawiają wstępu na Imprezę Masową osobie:</w:t>
      </w:r>
    </w:p>
    <w:p w14:paraId="24EF70EE" w14:textId="53009AFA"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xml:space="preserve">• wobec której zostało wydane orzeczenie zakazujące wstępu na imprezę masową albo zobowiązujące do powstrzymania się od przebywania w miejscach przeprowadzania imprez masowych, wydane przez sąd wobec skazanego w związku z warunkowym zawieszeniem wykonania kary pozbawienia wolności albo wobec nieletniego na podstawie art. 7 pkt 2 ustawy z dnia 9 czerwca 2022 r. o wspieraniu i </w:t>
      </w:r>
      <w:r>
        <w:rPr>
          <w:rFonts w:ascii="Arial" w:hAnsi="Arial" w:cs="Arial"/>
        </w:rPr>
        <w:lastRenderedPageBreak/>
        <w:t>resocjalizacji nieletnich, a także osobie, wobec której został wydany zakaz zagraniczny lub zakaz klubowy;</w:t>
      </w:r>
    </w:p>
    <w:p w14:paraId="10CC252B" w14:textId="56D8DE5C" w:rsidR="00DC3E35" w:rsidRPr="00DC3E35" w:rsidRDefault="00B5502C" w:rsidP="00DC3E35">
      <w:pPr>
        <w:pStyle w:val="NormalnyWeb"/>
        <w:spacing w:before="0" w:beforeAutospacing="0" w:after="0" w:afterAutospacing="0" w:line="360" w:lineRule="auto"/>
        <w:jc w:val="both"/>
        <w:rPr>
          <w:rFonts w:ascii="Arial" w:hAnsi="Arial" w:cs="Arial"/>
        </w:rPr>
      </w:pPr>
      <w:r>
        <w:rPr>
          <w:rFonts w:ascii="Arial" w:hAnsi="Arial" w:cs="Arial"/>
        </w:rPr>
        <w:t>• odmawiającej poddania się czynnościom, o których mowa w art. 20 ust. 1 pkt 1–3 Ustawy;</w:t>
      </w:r>
    </w:p>
    <w:p w14:paraId="02BA99C6" w14:textId="59018FBA"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znajdującej się pod widocznym wpływem alkoholu, środków odurzających, substancji psychotropowych lub innych podobnie działających środków;</w:t>
      </w:r>
    </w:p>
    <w:p w14:paraId="4BA9E86B" w14:textId="727A193F"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posiadającej broń lub inne niebezpieczne przedmioty, materiały wybuchowe, wyroby pirotechniczne, materiały pożarowo niebezpieczne, napoje alkoholowe, środki odurzające lub substancje psychotropowe;</w:t>
      </w:r>
    </w:p>
    <w:p w14:paraId="50462026" w14:textId="71B2304F"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zachowującej się agresywnie, prowokacyjnie albo w inny sposób stwarzającej zagrożenie dla bezpieczeństwa lub porządku publicznego;</w:t>
      </w:r>
    </w:p>
    <w:p w14:paraId="2D4C2307" w14:textId="5BF42F26"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odmawiającej wykonania zgodnego z prawem polecenia porządkowego związanego z bezpieczeństwem lub kontrolą wejścia.</w:t>
      </w:r>
    </w:p>
    <w:p w14:paraId="5CE8997C"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625510FF" w14:textId="41C1A6BC"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4. Oceny, czy dany przedmiot może stanowić przedmiot niebezpieczny w rozumieniu Ustawy, dokonują Służby Porządkowe i Służby Informacyjne w granicach swoich uprawnień, z uwzględnieniem właściwości przedmiotu, okoliczności jego wniesienia lub posiadania oraz możliwego sposobu użycia.</w:t>
      </w:r>
    </w:p>
    <w:p w14:paraId="7479F680"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05F293F9" w14:textId="04C9999F"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5. Służby Porządkowe odmawiają wstępu, a wobec osób już przebywających na Terenie Imprezy Masowej wydają polecenia porządkowe lub podejmują czynności zmierzające do ich usunięcia, na zasadach określonych w Ustawie, w szczególności wobec osób:</w:t>
      </w:r>
    </w:p>
    <w:p w14:paraId="46237A85" w14:textId="451712B9"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posiadających przedmioty lub substancje, których wnoszenie lub posiadanie jest zakazane Ustawą albo niniejszym Regulaminem;</w:t>
      </w:r>
    </w:p>
    <w:p w14:paraId="5A200998" w14:textId="326739A8"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zakłócających porządek publiczny lub zachowujących się niezgodnie z Regulaminem w sposób uzasadniający wydanie polecenia porządkowego albo usunięcie z Terenu Imprezy Masowej.</w:t>
      </w:r>
    </w:p>
    <w:p w14:paraId="1A1CFEC9"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65673471" w14:textId="77777777" w:rsidR="00DC3E35" w:rsidRPr="002F538F" w:rsidRDefault="00DC3E35" w:rsidP="00DC3E35">
      <w:pPr>
        <w:pStyle w:val="NormalnyWeb"/>
        <w:spacing w:before="0" w:beforeAutospacing="0" w:after="0" w:afterAutospacing="0" w:line="360" w:lineRule="auto"/>
        <w:jc w:val="both"/>
        <w:rPr>
          <w:rFonts w:ascii="Arial" w:hAnsi="Arial" w:cs="Arial"/>
          <w:b/>
        </w:rPr>
      </w:pPr>
      <w:r w:rsidRPr="00DC3E35">
        <w:rPr>
          <w:rFonts w:ascii="Arial" w:hAnsi="Arial" w:cs="Arial"/>
        </w:rPr>
        <w:t xml:space="preserve">6. </w:t>
      </w:r>
      <w:r w:rsidRPr="002F538F">
        <w:rPr>
          <w:rFonts w:ascii="Arial" w:hAnsi="Arial" w:cs="Arial"/>
          <w:b/>
        </w:rPr>
        <w:t>Podczas Imprezy Masowej zabrania się w szczególności:</w:t>
      </w:r>
    </w:p>
    <w:p w14:paraId="4353C192" w14:textId="3D1BA70A"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zakrywania twarzy w celu uniemożliwienia ustalenia tożsamości podczas czynności wykonywanej na podstawie art. 20 Ustawy; czynności te powinny uwzględniać uzasadnione potrzeby zdrowotne lub religijne oraz poszanowanie prywatności;</w:t>
      </w:r>
    </w:p>
    <w:p w14:paraId="7F35D4CD" w14:textId="1038B45D"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lastRenderedPageBreak/>
        <w:t>• prezentowania treści nawołujących do przemocy lub nienawiści na tle narodowościowym, etnicznym, rasowym, wyznaniowym, światopoglądowym, ze względu na płeć, niepełnosprawność lub orientację seksualną, a także treści wulgarnych lub znieważających inne osoby;</w:t>
      </w:r>
    </w:p>
    <w:p w14:paraId="4F31C9B6"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wstępu widzów do miejsc nieprzeznaczonych dla uczestników imprezy w tym również wchodzenia na inne instalacje zlokalizowane na terenie Imprezy (ogrodzenie, płotki</w:t>
      </w:r>
      <w:r w:rsidR="00A45A16">
        <w:rPr>
          <w:rFonts w:ascii="Arial" w:hAnsi="Arial" w:cs="Arial"/>
        </w:rPr>
        <w:t>, lampy, teren sceny, punkt techniczny z konsolą</w:t>
      </w:r>
      <w:r w:rsidRPr="00DC3E35">
        <w:rPr>
          <w:rFonts w:ascii="Arial" w:hAnsi="Arial" w:cs="Arial"/>
        </w:rPr>
        <w:t>),</w:t>
      </w:r>
    </w:p>
    <w:p w14:paraId="44143418"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rzucania przedmiotami,</w:t>
      </w:r>
    </w:p>
    <w:p w14:paraId="561F428D"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posiadania i spożywania alkoholu,</w:t>
      </w:r>
    </w:p>
    <w:p w14:paraId="08490028"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 posiadania i zażywania środków odurzających lub substancji psychotropowych </w:t>
      </w:r>
      <w:r w:rsidRPr="00DC3E35">
        <w:rPr>
          <w:rFonts w:ascii="Arial" w:hAnsi="Arial" w:cs="Arial"/>
        </w:rPr>
        <w:br/>
        <w:t>lub innych podobnie działających środków,</w:t>
      </w:r>
    </w:p>
    <w:p w14:paraId="7397A557"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rozniecania i podsycania ognia,</w:t>
      </w:r>
    </w:p>
    <w:p w14:paraId="1BAEFE42"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 posiadania materiałów wybuchowych, wyrobów pirotechnicznych oraz substancji </w:t>
      </w:r>
      <w:r w:rsidRPr="00DC3E35">
        <w:rPr>
          <w:rFonts w:ascii="Arial" w:hAnsi="Arial" w:cs="Arial"/>
        </w:rPr>
        <w:br/>
        <w:t>o podobnym działaniu,</w:t>
      </w:r>
    </w:p>
    <w:p w14:paraId="235CE300"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 załatwiania potrzeb fizjologicznych poza toaletami i zaśmiecania terenu imprezy, </w:t>
      </w:r>
      <w:r w:rsidR="00773D11">
        <w:rPr>
          <w:rFonts w:ascii="Arial" w:hAnsi="Arial" w:cs="Arial"/>
        </w:rPr>
        <w:br/>
      </w:r>
      <w:r w:rsidRPr="00DC3E35">
        <w:rPr>
          <w:rFonts w:ascii="Arial" w:hAnsi="Arial" w:cs="Arial"/>
        </w:rPr>
        <w:t>a także niszczenia infrastruktury,</w:t>
      </w:r>
    </w:p>
    <w:p w14:paraId="3D7D333E" w14:textId="38BB7147" w:rsid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nieuzasadnionego zajmowania miejsc w ciągach komunikacyjnych, blokowania wyjść i dróg ewakuacyjnych oraz utrudniania dostępu służbom ratowniczym.</w:t>
      </w:r>
    </w:p>
    <w:p w14:paraId="0723ACDD" w14:textId="77777777" w:rsidR="00042F37" w:rsidRPr="00DC3E35" w:rsidRDefault="00042F37" w:rsidP="00DC3E35">
      <w:pPr>
        <w:pStyle w:val="NormalnyWeb"/>
        <w:spacing w:before="0" w:beforeAutospacing="0" w:after="0" w:afterAutospacing="0" w:line="360" w:lineRule="auto"/>
        <w:jc w:val="both"/>
        <w:rPr>
          <w:rFonts w:ascii="Arial" w:hAnsi="Arial" w:cs="Arial"/>
        </w:rPr>
      </w:pPr>
    </w:p>
    <w:p w14:paraId="7EAB5DDE"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7. </w:t>
      </w:r>
      <w:r w:rsidRPr="002F538F">
        <w:rPr>
          <w:rFonts w:ascii="Arial" w:hAnsi="Arial" w:cs="Arial"/>
          <w:b/>
        </w:rPr>
        <w:t>Zabrania się wnoszenia i posiadania na Imprezie Masowej:</w:t>
      </w:r>
    </w:p>
    <w:p w14:paraId="0F3D07B6"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broni, amunicji oraz innych niebezpie</w:t>
      </w:r>
      <w:r w:rsidR="002C0114">
        <w:rPr>
          <w:rFonts w:ascii="Arial" w:hAnsi="Arial" w:cs="Arial"/>
        </w:rPr>
        <w:t>cznych przedmiotów, które mogą zostać  użyte</w:t>
      </w:r>
      <w:r w:rsidRPr="00DC3E35">
        <w:rPr>
          <w:rFonts w:ascii="Arial" w:hAnsi="Arial" w:cs="Arial"/>
        </w:rPr>
        <w:t xml:space="preserve"> jako przedmioty niebezpieczne zagrażające życiu lub zdrowiu uczestników imprezy masowej,</w:t>
      </w:r>
    </w:p>
    <w:p w14:paraId="335D808C"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materiałów wybuchowych, wyrobów pirotechnicznych oraz substancji o podobnym działaniu oraz wszelkiego rodzaju materiałów pożarowo niebezpiecznych,</w:t>
      </w:r>
    </w:p>
    <w:p w14:paraId="251953E0" w14:textId="09F57B0D"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pojemników wykonanych z twardego materiału, w tym butelek, jeżeli z uwagi na ich właściwości lub sposób użycia mogą stanowić zagrożenie; zakaz nie obejmuje przedmiotów dopuszczonych przez Organizatora po kontroli bezpieczeństwa;</w:t>
      </w:r>
    </w:p>
    <w:p w14:paraId="57B38A1F"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kasków, parasoli o ostrym zakończeniu,</w:t>
      </w:r>
    </w:p>
    <w:p w14:paraId="1DC6A79F"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pojemników do rozpylania gazu, substancji żrących lub farbujących,</w:t>
      </w:r>
    </w:p>
    <w:p w14:paraId="691948DD"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trąbek, wuwuzeli, oraz instrumentów z napędem mechanicznym lub elektrycznym,</w:t>
      </w:r>
    </w:p>
    <w:p w14:paraId="0A0D38C7"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wskaźników laserowych,</w:t>
      </w:r>
    </w:p>
    <w:p w14:paraId="3847F2C0"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materiałów reklamowych z wyjątkiem dopuszczonych za pisemną zgodą Organizatora,</w:t>
      </w:r>
    </w:p>
    <w:p w14:paraId="3B387C07"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lastRenderedPageBreak/>
        <w:t xml:space="preserve">• kamer i aparatów fotograficznych oraz innych tego typu </w:t>
      </w:r>
      <w:r w:rsidR="00E558F6">
        <w:rPr>
          <w:rFonts w:ascii="Arial" w:hAnsi="Arial" w:cs="Arial"/>
        </w:rPr>
        <w:t xml:space="preserve">urządzeń rejestrujących dźwięk </w:t>
      </w:r>
      <w:r w:rsidRPr="00DC3E35">
        <w:rPr>
          <w:rFonts w:ascii="Arial" w:hAnsi="Arial" w:cs="Arial"/>
        </w:rPr>
        <w:t xml:space="preserve">lub obraz, z wyjątkiem przeznaczonych do ściśle prywatnego użytku, a także urządzeń służących do przesyłania obrazu, dźwięku, opisów wydarzeń poprzez Internet lub inne formy przekazu. </w:t>
      </w:r>
    </w:p>
    <w:p w14:paraId="00FAEEF1"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 niedozwolone jest wnoszenie statywów, a zdjęcia muszą być robione dla celów prywatnych. Należy fotografować tak, by nie ograniczać pola widzenia nikomu </w:t>
      </w:r>
      <w:r w:rsidR="00773D11">
        <w:rPr>
          <w:rFonts w:ascii="Arial" w:hAnsi="Arial" w:cs="Arial"/>
        </w:rPr>
        <w:br/>
      </w:r>
      <w:r w:rsidRPr="00DC3E35">
        <w:rPr>
          <w:rFonts w:ascii="Arial" w:hAnsi="Arial" w:cs="Arial"/>
        </w:rPr>
        <w:t xml:space="preserve">na widowni ani nie przeszkadzać osobom stojącym w pobliżu. Ograniczenia te nie dotyczą osób posiadających akredytację prasową i innych dopuszczonych </w:t>
      </w:r>
      <w:r w:rsidR="00773D11">
        <w:rPr>
          <w:rFonts w:ascii="Arial" w:hAnsi="Arial" w:cs="Arial"/>
        </w:rPr>
        <w:br/>
      </w:r>
      <w:r w:rsidRPr="00DC3E35">
        <w:rPr>
          <w:rFonts w:ascii="Arial" w:hAnsi="Arial" w:cs="Arial"/>
        </w:rPr>
        <w:t>za pisemną zgodą Organizatora,</w:t>
      </w:r>
    </w:p>
    <w:p w14:paraId="35AD3139" w14:textId="3725CA82"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wprowadzania zwierząt, z wyjątkiem psów asystujących, w tym psów przewodników, na zasadach określonych w przepisach powszechnie obowiązujących;</w:t>
      </w:r>
    </w:p>
    <w:p w14:paraId="50462ED9" w14:textId="28121D31"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transparentów, flag lub innych elementów o rozmiarach, konstrukcji albo treści mogących stwarzać zagrożenie lub naruszać niniejszy Regulamin; ich wniesienie może zostać dopuszczone po uprzedniej kontroli i za zgodą Organizatora.</w:t>
      </w:r>
    </w:p>
    <w:p w14:paraId="2F8029A7" w14:textId="77777777"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8. Zakazy określone w ust. 7 nie dotyczą leków, wyrobów medycznych, sprzętu wspomagającego osoby z niepełnosprawnościami ani przedmiotów niezbędnych do opieki nad małym dzieckiem, o ile zostaną zgłoszone służbom przy wejściu i nie stwarzają rzeczywistego zagrożenia. Służby mogą dokonać ich kontroli w granicach uprawnień ustawowych.</w:t>
      </w:r>
    </w:p>
    <w:p w14:paraId="62CAB7F1" w14:textId="64A30DF4" w:rsid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9. Zabrania się wchodzenia do miejsc nieprzeznaczonych dla publiczności. Zakaz dotyczy w szczególności sceny i jej zaplecza, budowli i urządzeń nieprzeznaczonych do powszechnego użytku, urządzeń oświetleniowych, drzew, masztów, słupów oraz pomieszczeń i stref dostępnych wyłącznie dla służb specjalistycznych lub przedstawicieli Organizatora.</w:t>
      </w:r>
    </w:p>
    <w:p w14:paraId="15FF954F" w14:textId="77777777"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10. Osoba małoletnia, która nie ukończyła 13. roku życia, może przebywać na Terenie Imprezy Masowej wyłącznie pod opieką osoby pełnoletniej. Osoba sprawująca opiekę jest obowiązana do stałego nadzoru nad małoletnim i odpowiada za wykonywanie wobec niego obowiązków wynikających z Regulaminu.</w:t>
      </w:r>
    </w:p>
    <w:p w14:paraId="090FBBBD" w14:textId="77777777" w:rsidR="00773D11" w:rsidRDefault="00773D11" w:rsidP="00773D11">
      <w:pPr>
        <w:pStyle w:val="NormalnyWeb"/>
        <w:spacing w:before="0" w:beforeAutospacing="0" w:after="0" w:afterAutospacing="0" w:line="360" w:lineRule="auto"/>
        <w:jc w:val="center"/>
        <w:rPr>
          <w:rFonts w:ascii="Arial" w:hAnsi="Arial" w:cs="Arial"/>
          <w:b/>
        </w:rPr>
      </w:pPr>
      <w:r>
        <w:rPr>
          <w:rFonts w:ascii="Arial" w:hAnsi="Arial" w:cs="Arial"/>
          <w:b/>
        </w:rPr>
        <w:t>ROZDZIAŁ III.</w:t>
      </w:r>
    </w:p>
    <w:p w14:paraId="3BA1F270" w14:textId="77777777" w:rsidR="00DC3E35" w:rsidRPr="00DC3E35" w:rsidRDefault="00DC3E35" w:rsidP="00773D11">
      <w:pPr>
        <w:pStyle w:val="NormalnyWeb"/>
        <w:spacing w:before="0" w:beforeAutospacing="0" w:after="0" w:afterAutospacing="0" w:line="360" w:lineRule="auto"/>
        <w:jc w:val="center"/>
        <w:rPr>
          <w:rFonts w:ascii="Arial" w:hAnsi="Arial" w:cs="Arial"/>
          <w:b/>
        </w:rPr>
      </w:pPr>
      <w:r w:rsidRPr="00DC3E35">
        <w:rPr>
          <w:rFonts w:ascii="Arial" w:hAnsi="Arial" w:cs="Arial"/>
          <w:b/>
        </w:rPr>
        <w:t xml:space="preserve">PRAWA </w:t>
      </w:r>
      <w:r w:rsidR="00773D11">
        <w:rPr>
          <w:rFonts w:ascii="Arial" w:hAnsi="Arial" w:cs="Arial"/>
          <w:b/>
        </w:rPr>
        <w:t>I OBOWIĄZKI UCZESTNIKÓW IMPREZY</w:t>
      </w:r>
    </w:p>
    <w:p w14:paraId="4EDE960B"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4C2EF84A"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1. Uczestnik Imprezy Masowej ma prawo do:</w:t>
      </w:r>
    </w:p>
    <w:p w14:paraId="40F815FC" w14:textId="10688C2F"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xml:space="preserve">• przebywania na Terenie Imprezy Masowej od chwili jego udostępnienia przez Organizatora do chwili zakończenia Imprezy Masowej, o ile Uczestnik przestrzega </w:t>
      </w:r>
      <w:r>
        <w:rPr>
          <w:rFonts w:ascii="Arial" w:hAnsi="Arial" w:cs="Arial"/>
        </w:rPr>
        <w:lastRenderedPageBreak/>
        <w:t>Regulaminu i nie zachodzą ustawowe podstawy odmowy dalszego przebywania lub usunięcia;</w:t>
      </w:r>
    </w:p>
    <w:p w14:paraId="08703BFE"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 informacji o umiejscowieniu punktów medycznych, informacyjnych, sanitarnych </w:t>
      </w:r>
      <w:r w:rsidRPr="00DC3E35">
        <w:rPr>
          <w:rFonts w:ascii="Arial" w:hAnsi="Arial" w:cs="Arial"/>
        </w:rPr>
        <w:br/>
        <w:t>oraz udogodnieniach, a także wymogach bezpieczeństwa określonych przez Organizatora,</w:t>
      </w:r>
    </w:p>
    <w:p w14:paraId="54BA31C6"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korzystania z urządze</w:t>
      </w:r>
      <w:r w:rsidR="006D39C0">
        <w:rPr>
          <w:rFonts w:ascii="Arial" w:hAnsi="Arial" w:cs="Arial"/>
        </w:rPr>
        <w:t>ń, w tym z zaplecza higieniczno-</w:t>
      </w:r>
      <w:r w:rsidRPr="00DC3E35">
        <w:rPr>
          <w:rFonts w:ascii="Arial" w:hAnsi="Arial" w:cs="Arial"/>
        </w:rPr>
        <w:t>sanitarnego, które są udostępnione do ogólnego użytku, w sposób zgodny z ich przeznaczeniem,</w:t>
      </w:r>
    </w:p>
    <w:p w14:paraId="0614631B"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 korzystania z pomocy medycznej na </w:t>
      </w:r>
      <w:r w:rsidR="00CA741C">
        <w:rPr>
          <w:rFonts w:ascii="Arial" w:hAnsi="Arial" w:cs="Arial"/>
        </w:rPr>
        <w:t>t</w:t>
      </w:r>
      <w:r w:rsidRPr="00DC3E35">
        <w:rPr>
          <w:rFonts w:ascii="Arial" w:hAnsi="Arial" w:cs="Arial"/>
        </w:rPr>
        <w:t>erenie Imprezy Masowej,</w:t>
      </w:r>
    </w:p>
    <w:p w14:paraId="572AC50B" w14:textId="6777C7EC"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zgłaszania Organizatorowi informacji o zdarzeniach, nieprawidłowościach i szkodach powstałych w związku z Imprezą Masową oraz dochodzenia roszczeń na zasadach wynikających z przepisów powszechnie obowiązujących.</w:t>
      </w:r>
    </w:p>
    <w:p w14:paraId="1ED626B7"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2. Uczestnik Imprezy Masowej jest zobowiązany:</w:t>
      </w:r>
    </w:p>
    <w:p w14:paraId="18980DA7" w14:textId="4D1995C6"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wykonywać zgodne z prawem polecenia porządkowe i wezwania wydawane przez Służby Porządkowe lub Służby Informacyjne oraz polecenia kierownika do spraw bezpieczeństwa w zakresie jego kompetencji;</w:t>
      </w:r>
    </w:p>
    <w:p w14:paraId="1C508AF9"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nie zakłócać porządku publicznego,</w:t>
      </w:r>
    </w:p>
    <w:p w14:paraId="58F03AFD"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przestrzegać postanowień niniejszego Regulaminu,</w:t>
      </w:r>
    </w:p>
    <w:p w14:paraId="1313CF29"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nie zagrażać bezpieczeństwu innych osób obecnych na Terenie Imprezy Masowej,</w:t>
      </w:r>
    </w:p>
    <w:p w14:paraId="79FF03CD" w14:textId="6993A977"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stosować się do komunikatów Organizatora i spikera oraz do poleceń Policji, Państwowej Straży Pożarnej, zespołów ratownictwa medycznego i innych uprawnionych służb prowadzących działania na Terenie Imprezy Masowej;</w:t>
      </w:r>
    </w:p>
    <w:p w14:paraId="4741BA3F" w14:textId="2D031F20" w:rsidR="00266CED" w:rsidRDefault="00266CED" w:rsidP="004C1774">
      <w:pPr>
        <w:pStyle w:val="NormalnyWeb"/>
        <w:spacing w:before="0" w:beforeAutospacing="0" w:after="0" w:afterAutospacing="0" w:line="360" w:lineRule="auto"/>
        <w:jc w:val="both"/>
        <w:rPr>
          <w:rFonts w:ascii="Arial" w:hAnsi="Arial" w:cs="Arial"/>
        </w:rPr>
      </w:pPr>
      <w:r>
        <w:rPr>
          <w:rFonts w:ascii="Arial" w:hAnsi="Arial" w:cs="Arial"/>
        </w:rPr>
        <w:t xml:space="preserve">• niezwłocznie informować Służby Porządkowe lub Służby Informacyjne </w:t>
      </w:r>
      <w:r w:rsidR="009F1A21">
        <w:rPr>
          <w:rFonts w:ascii="Arial" w:hAnsi="Arial" w:cs="Arial"/>
        </w:rPr>
        <w:br/>
      </w:r>
      <w:r>
        <w:rPr>
          <w:rFonts w:ascii="Arial" w:hAnsi="Arial" w:cs="Arial"/>
        </w:rPr>
        <w:t>o zauważonym pożarze, zagrożeniu dla życia lub zdrowia, podejrzanym przedmiocie, przypadku zagubienia dziecka albo innym zdarzeniu wymagającym interwencji;</w:t>
      </w:r>
    </w:p>
    <w:p w14:paraId="3F92D695" w14:textId="77777777" w:rsidR="00266CED" w:rsidRDefault="00266CED" w:rsidP="004C1774">
      <w:pPr>
        <w:pStyle w:val="NormalnyWeb"/>
        <w:spacing w:before="0" w:beforeAutospacing="0" w:after="0" w:afterAutospacing="0" w:line="360" w:lineRule="auto"/>
        <w:jc w:val="both"/>
        <w:rPr>
          <w:rFonts w:ascii="Arial" w:hAnsi="Arial" w:cs="Arial"/>
        </w:rPr>
      </w:pPr>
      <w:r>
        <w:rPr>
          <w:rFonts w:ascii="Arial" w:hAnsi="Arial" w:cs="Arial"/>
        </w:rPr>
        <w:t>• w razie ogłoszenia ewakuacji zachować spokój, udać się wskazaną drogą ewakuacyjną do miejsca zbiórki, nie utrudniać działań służb oraz udzielić, w miarę możliwości, pomocy osobom wymagającym wsparcia.</w:t>
      </w:r>
    </w:p>
    <w:p w14:paraId="67592AAE" w14:textId="77777777" w:rsidR="00266CED" w:rsidRDefault="00266CED" w:rsidP="004C1774">
      <w:pPr>
        <w:pStyle w:val="NormalnyWeb"/>
        <w:spacing w:before="0" w:beforeAutospacing="0" w:after="0" w:afterAutospacing="0" w:line="360" w:lineRule="auto"/>
        <w:jc w:val="center"/>
        <w:rPr>
          <w:rFonts w:ascii="Arial" w:hAnsi="Arial" w:cs="Arial"/>
          <w:b/>
        </w:rPr>
      </w:pPr>
    </w:p>
    <w:p w14:paraId="62C73C29" w14:textId="77777777" w:rsidR="004C1774" w:rsidRDefault="004C1774" w:rsidP="004C1774">
      <w:pPr>
        <w:pStyle w:val="NormalnyWeb"/>
        <w:spacing w:before="0" w:beforeAutospacing="0" w:after="0" w:afterAutospacing="0" w:line="360" w:lineRule="auto"/>
        <w:jc w:val="center"/>
        <w:rPr>
          <w:rFonts w:ascii="Arial" w:hAnsi="Arial" w:cs="Arial"/>
          <w:b/>
        </w:rPr>
      </w:pPr>
      <w:r>
        <w:rPr>
          <w:rFonts w:ascii="Arial" w:hAnsi="Arial" w:cs="Arial"/>
          <w:b/>
        </w:rPr>
        <w:t>ROZDZIAŁ IV.</w:t>
      </w:r>
    </w:p>
    <w:p w14:paraId="105BE0C4" w14:textId="60D92095" w:rsidR="004C1774" w:rsidRPr="004C1774" w:rsidRDefault="004C1774" w:rsidP="004C1774">
      <w:pPr>
        <w:pStyle w:val="NormalnyWeb"/>
        <w:spacing w:before="0" w:beforeAutospacing="0" w:after="0" w:afterAutospacing="0" w:line="360" w:lineRule="auto"/>
        <w:jc w:val="center"/>
        <w:rPr>
          <w:rFonts w:ascii="Arial" w:hAnsi="Arial" w:cs="Arial"/>
          <w:b/>
        </w:rPr>
      </w:pPr>
      <w:r>
        <w:rPr>
          <w:rFonts w:ascii="Arial" w:hAnsi="Arial" w:cs="Arial"/>
          <w:b/>
        </w:rPr>
        <w:t>UPRAWNIENIA I ZADANIA SŁUŻB ORGANIZATORA</w:t>
      </w:r>
    </w:p>
    <w:p w14:paraId="7A098AF2" w14:textId="77777777" w:rsidR="006C3522" w:rsidRDefault="004C1774" w:rsidP="006C3522">
      <w:pPr>
        <w:pStyle w:val="NormalnyWeb"/>
        <w:numPr>
          <w:ilvl w:val="1"/>
          <w:numId w:val="2"/>
        </w:numPr>
        <w:tabs>
          <w:tab w:val="clear" w:pos="1440"/>
          <w:tab w:val="num" w:pos="284"/>
        </w:tabs>
        <w:spacing w:line="360" w:lineRule="auto"/>
        <w:ind w:left="0" w:firstLine="0"/>
        <w:jc w:val="both"/>
        <w:rPr>
          <w:rFonts w:ascii="Arial" w:hAnsi="Arial" w:cs="Arial"/>
        </w:rPr>
      </w:pPr>
      <w:r>
        <w:rPr>
          <w:rFonts w:ascii="Arial" w:hAnsi="Arial" w:cs="Arial"/>
        </w:rPr>
        <w:t>Do zadań służb porządkowych w trakcie trwania imprezy w zakresie możliwości prawnie dozwolonych wynikających z przyjętego Regulaminu Imprezy Masowej należy:</w:t>
      </w:r>
    </w:p>
    <w:p w14:paraId="2FCA79F3" w14:textId="7482CB41" w:rsidR="004C1774" w:rsidRPr="006C3522" w:rsidRDefault="004C1774" w:rsidP="006C3522">
      <w:pPr>
        <w:pStyle w:val="NormalnyWeb"/>
        <w:numPr>
          <w:ilvl w:val="0"/>
          <w:numId w:val="5"/>
        </w:numPr>
        <w:tabs>
          <w:tab w:val="clear" w:pos="720"/>
          <w:tab w:val="left" w:pos="284"/>
        </w:tabs>
        <w:spacing w:line="360" w:lineRule="auto"/>
        <w:ind w:left="0" w:firstLine="0"/>
        <w:jc w:val="both"/>
        <w:rPr>
          <w:rFonts w:ascii="Arial" w:hAnsi="Arial" w:cs="Arial"/>
        </w:rPr>
      </w:pPr>
      <w:r w:rsidRPr="006C3522">
        <w:rPr>
          <w:rFonts w:ascii="Arial" w:hAnsi="Arial" w:cs="Arial"/>
        </w:rPr>
        <w:lastRenderedPageBreak/>
        <w:t>Służby Porządkowe i Służby Informacyjne działają na podstawie Ustawy oraz przepisów wykonawczych, pod kierownictwem kierownika do spraw bezpieczeństwa, z poszanowaniem godności ludzkiej i innych dóbr osobistych osób, wobec których podejmują czynności.</w:t>
      </w:r>
    </w:p>
    <w:p w14:paraId="05B52258" w14:textId="6BCDDE45"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 xml:space="preserve">Służby Porządkowe i Służby Informacyjne są uprawnione do sprawdzania </w:t>
      </w:r>
      <w:r w:rsidR="009F1A21">
        <w:rPr>
          <w:rFonts w:ascii="Arial" w:hAnsi="Arial" w:cs="Arial"/>
        </w:rPr>
        <w:br/>
      </w:r>
      <w:r>
        <w:rPr>
          <w:rFonts w:ascii="Arial" w:hAnsi="Arial" w:cs="Arial"/>
        </w:rPr>
        <w:t>i stwierdzania uprawnień osób do uczestniczenia w Imprezie Masowej, a w przypadku braku takich uprawnień – do wezwania ich do opuszczenia Imprezy Masowej.</w:t>
      </w:r>
    </w:p>
    <w:p w14:paraId="10F32CE3" w14:textId="53D5007D"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 xml:space="preserve">Służby Porządkowe i Służby Informacyjne są uprawnione do legitymowania osób </w:t>
      </w:r>
      <w:r w:rsidR="009F1A21">
        <w:rPr>
          <w:rFonts w:ascii="Arial" w:hAnsi="Arial" w:cs="Arial"/>
        </w:rPr>
        <w:br/>
      </w:r>
      <w:r>
        <w:rPr>
          <w:rFonts w:ascii="Arial" w:hAnsi="Arial" w:cs="Arial"/>
        </w:rPr>
        <w:t>w celu ustalenia ich tożsamości.</w:t>
      </w:r>
    </w:p>
    <w:p w14:paraId="5C0DCCAA" w14:textId="6FF4A29D"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Służby Porządkowe i Służby Informacyjne są uprawnione do przeglądania zawartości bagaży i odzieży wyłącznie w przypadku podejrzenia, że dana osoba wnosi lub posiada przedmioty lub substancje, o których mowa w art. 8 ust. 2 Ustawy.</w:t>
      </w:r>
    </w:p>
    <w:p w14:paraId="18718B8C" w14:textId="45716273"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 xml:space="preserve">Służby Porządkowe i Służby Informacyjne mogą wydawać polecenia porządkowe osobom zakłócającym porządek publiczny lub zachowującym się niezgodnie </w:t>
      </w:r>
      <w:r w:rsidR="009F1A21">
        <w:rPr>
          <w:rFonts w:ascii="Arial" w:hAnsi="Arial" w:cs="Arial"/>
        </w:rPr>
        <w:br/>
      </w:r>
      <w:r>
        <w:rPr>
          <w:rFonts w:ascii="Arial" w:hAnsi="Arial" w:cs="Arial"/>
        </w:rPr>
        <w:t>z Regulaminem albo regulaminem obiektu (terenu), a w przypadku niewykonania polecenia – wezwać je do opuszczenia Imprezy Masowej.</w:t>
      </w:r>
    </w:p>
    <w:p w14:paraId="57034204" w14:textId="1A43853A"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Służby Porządkowe i Służby Informacyjne mogą ująć, w celu niezwłocznego przekazania Policji, osoby stwarzające bezpośrednie zagrożenie dla dóbr powierzonych ochronie oraz osoby dopuszczające się czynów zabronionych.</w:t>
      </w:r>
    </w:p>
    <w:p w14:paraId="33086A39" w14:textId="33492655"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Czynności, o których mowa w ust. 2–6, wykonuje się w sposób możliwie najmniej dolegliwy, proporcjonalny do okoliczności i zapewniający poszanowanie godności osoby.</w:t>
      </w:r>
    </w:p>
    <w:p w14:paraId="64DFCD38" w14:textId="46E363CE"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Służby Porządkowe są obowiązane odmówić wstępu osobom wskazanym w art. 22 ust. 1 pkt 1 i 1a Ustawy oraz usunąć z Terenu Imprezy Masowej osoby, wobec których zachodzą przesłanki określone w art. 22 ust. 1 pkt 2 i 3 Ustawy.</w:t>
      </w:r>
    </w:p>
    <w:p w14:paraId="78D0C63D" w14:textId="58D7A280"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Przeglądania odzieży dokonuje członek Służby Porządkowej albo Służby Informacyjnej tej samej płci co osoba kontrolowana.</w:t>
      </w:r>
    </w:p>
    <w:p w14:paraId="7C521DC0" w14:textId="35DCCB12"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 xml:space="preserve">Przed legitymowaniem, przeglądaniem bagażu lub odzieży albo wezwaniem </w:t>
      </w:r>
      <w:r w:rsidR="009F1A21">
        <w:rPr>
          <w:rFonts w:ascii="Arial" w:hAnsi="Arial" w:cs="Arial"/>
        </w:rPr>
        <w:br/>
      </w:r>
      <w:r>
        <w:rPr>
          <w:rFonts w:ascii="Arial" w:hAnsi="Arial" w:cs="Arial"/>
        </w:rPr>
        <w:t xml:space="preserve">do opuszczenia Imprezy członek służby okazuje identyfikator w sposób umożliwiający odczytanie umieszczonych na nim danych oraz podaje podstawę prawną i przyczynę czynności. Na żądanie osoby kontrolowanej podaje swoje imię i nazwisko </w:t>
      </w:r>
      <w:r w:rsidR="009F1A21">
        <w:rPr>
          <w:rFonts w:ascii="Arial" w:hAnsi="Arial" w:cs="Arial"/>
        </w:rPr>
        <w:br/>
      </w:r>
      <w:r>
        <w:rPr>
          <w:rFonts w:ascii="Arial" w:hAnsi="Arial" w:cs="Arial"/>
        </w:rPr>
        <w:t>w przypadkach określonych w przepisach wykonawczych.</w:t>
      </w:r>
    </w:p>
    <w:p w14:paraId="754C37DF" w14:textId="2EAB01DC"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lastRenderedPageBreak/>
        <w:t>Członkowie Służby Porządkowej i Służby Informacyjnej dokumentują podejmowane czynności w zakresie i w sposób określony w przepisach wykonawczych.</w:t>
      </w:r>
    </w:p>
    <w:p w14:paraId="08086039" w14:textId="3C5FE217" w:rsidR="004C1774" w:rsidRP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 xml:space="preserve">Służby Porządkowe mogą użyć środków przymusu bezpośredniego wyłącznie </w:t>
      </w:r>
      <w:r w:rsidR="009F1A21">
        <w:rPr>
          <w:rFonts w:ascii="Arial" w:hAnsi="Arial" w:cs="Arial"/>
        </w:rPr>
        <w:br/>
      </w:r>
      <w:r>
        <w:rPr>
          <w:rFonts w:ascii="Arial" w:hAnsi="Arial" w:cs="Arial"/>
        </w:rPr>
        <w:t xml:space="preserve">w przypadkach i na zasadach określonych w art. 20 ust. 2 i 3 Ustawy oraz w ustawie z dnia 24 maja 2013 r. o środkach przymusu bezpośredniego i broni palnej, </w:t>
      </w:r>
      <w:r w:rsidR="009F1A21">
        <w:rPr>
          <w:rFonts w:ascii="Arial" w:hAnsi="Arial" w:cs="Arial"/>
        </w:rPr>
        <w:br/>
      </w:r>
      <w:r>
        <w:rPr>
          <w:rFonts w:ascii="Arial" w:hAnsi="Arial" w:cs="Arial"/>
        </w:rPr>
        <w:t>z zachowaniem zasad konieczności, proporcjonalności i minimalizacji dolegliwości.</w:t>
      </w:r>
    </w:p>
    <w:p w14:paraId="44602813" w14:textId="29DAA44E" w:rsidR="004C1774" w:rsidRDefault="004C1774" w:rsidP="004C1774">
      <w:pPr>
        <w:pStyle w:val="NormalnyWeb"/>
        <w:numPr>
          <w:ilvl w:val="0"/>
          <w:numId w:val="5"/>
        </w:numPr>
        <w:tabs>
          <w:tab w:val="clear" w:pos="720"/>
          <w:tab w:val="num" w:pos="284"/>
        </w:tabs>
        <w:spacing w:line="360" w:lineRule="auto"/>
        <w:ind w:left="0" w:hanging="11"/>
        <w:jc w:val="both"/>
        <w:rPr>
          <w:rFonts w:ascii="Arial" w:hAnsi="Arial" w:cs="Arial"/>
        </w:rPr>
      </w:pPr>
      <w:r>
        <w:rPr>
          <w:rFonts w:ascii="Arial" w:hAnsi="Arial" w:cs="Arial"/>
        </w:rPr>
        <w:t xml:space="preserve">Członkowie służb udzielają pierwszej pomocy w granicach posiadanej wiedzy </w:t>
      </w:r>
      <w:r w:rsidR="009F1A21">
        <w:rPr>
          <w:rFonts w:ascii="Arial" w:hAnsi="Arial" w:cs="Arial"/>
        </w:rPr>
        <w:br/>
      </w:r>
      <w:r>
        <w:rPr>
          <w:rFonts w:ascii="Arial" w:hAnsi="Arial" w:cs="Arial"/>
        </w:rPr>
        <w:t>i dostępnych środków oraz niezwłocznie wzywają zabezpieczenie medyczne, gdy wymaga tego stan osoby poszkodowanej.</w:t>
      </w:r>
    </w:p>
    <w:p w14:paraId="32F67F86" w14:textId="43DE0599" w:rsidR="00F5221E" w:rsidRDefault="004C1774" w:rsidP="00F5221E">
      <w:pPr>
        <w:pStyle w:val="NormalnyWeb"/>
        <w:numPr>
          <w:ilvl w:val="0"/>
          <w:numId w:val="5"/>
        </w:numPr>
        <w:tabs>
          <w:tab w:val="clear" w:pos="720"/>
          <w:tab w:val="left" w:pos="284"/>
        </w:tabs>
        <w:spacing w:line="360" w:lineRule="auto"/>
        <w:ind w:left="0" w:hanging="11"/>
        <w:jc w:val="both"/>
        <w:rPr>
          <w:rFonts w:ascii="Arial" w:hAnsi="Arial" w:cs="Arial"/>
        </w:rPr>
      </w:pPr>
      <w:r w:rsidRPr="00F5221E">
        <w:rPr>
          <w:rFonts w:ascii="Arial" w:hAnsi="Arial" w:cs="Arial"/>
        </w:rPr>
        <w:t xml:space="preserve">Służby Organizatora współdziałają z Policją i innymi służbami uczestniczącymi </w:t>
      </w:r>
      <w:r w:rsidR="009F1A21">
        <w:rPr>
          <w:rFonts w:ascii="Arial" w:hAnsi="Arial" w:cs="Arial"/>
        </w:rPr>
        <w:br/>
      </w:r>
      <w:r w:rsidRPr="00F5221E">
        <w:rPr>
          <w:rFonts w:ascii="Arial" w:hAnsi="Arial" w:cs="Arial"/>
        </w:rPr>
        <w:t>w zabezpieczeniu Imprezy Masowej w zakresie wynikającym z Ustawy i planu zabezpieczenia.</w:t>
      </w:r>
    </w:p>
    <w:p w14:paraId="29BE7AB9" w14:textId="77777777" w:rsidR="00F5221E" w:rsidRDefault="004C1774" w:rsidP="00F5221E">
      <w:pPr>
        <w:pStyle w:val="NormalnyWeb"/>
        <w:numPr>
          <w:ilvl w:val="0"/>
          <w:numId w:val="5"/>
        </w:numPr>
        <w:tabs>
          <w:tab w:val="clear" w:pos="720"/>
          <w:tab w:val="left" w:pos="284"/>
        </w:tabs>
        <w:spacing w:line="360" w:lineRule="auto"/>
        <w:ind w:left="0" w:hanging="11"/>
        <w:jc w:val="both"/>
        <w:rPr>
          <w:rFonts w:ascii="Arial" w:hAnsi="Arial" w:cs="Arial"/>
        </w:rPr>
      </w:pPr>
      <w:r w:rsidRPr="00F5221E">
        <w:rPr>
          <w:rFonts w:ascii="Arial" w:hAnsi="Arial" w:cs="Arial"/>
        </w:rPr>
        <w:t>Jeżeli działania Służby Porządkowej są nieskuteczne, Organizator lub kierownik do spraw bezpieczeństwa występuje o pomoc do Policji; po przybyciu Policji służby Organizatora wykonują jej polecenia w zakresie określonym w art. 22 ust. 4 Ustawy.</w:t>
      </w:r>
    </w:p>
    <w:p w14:paraId="0BB8E549" w14:textId="0B76D444" w:rsidR="004C1774" w:rsidRPr="00F5221E" w:rsidRDefault="004C1774" w:rsidP="00F5221E">
      <w:pPr>
        <w:pStyle w:val="NormalnyWeb"/>
        <w:numPr>
          <w:ilvl w:val="0"/>
          <w:numId w:val="5"/>
        </w:numPr>
        <w:tabs>
          <w:tab w:val="clear" w:pos="720"/>
          <w:tab w:val="left" w:pos="284"/>
        </w:tabs>
        <w:spacing w:line="360" w:lineRule="auto"/>
        <w:ind w:left="0" w:hanging="11"/>
        <w:jc w:val="both"/>
        <w:rPr>
          <w:rFonts w:ascii="Arial" w:hAnsi="Arial" w:cs="Arial"/>
        </w:rPr>
      </w:pPr>
      <w:r w:rsidRPr="00F5221E">
        <w:rPr>
          <w:rFonts w:ascii="Arial" w:hAnsi="Arial" w:cs="Arial"/>
        </w:rPr>
        <w:t>Szczegółowy sposób wykonywania czynności przez służby określają Ustawa, rozporządzenie Rady Ministrów wydane na podstawie art. 23 Ustawy oraz pisemna instrukcja określająca zadania Służby Porządkowej i Służby Informacyjnej.</w:t>
      </w:r>
    </w:p>
    <w:p w14:paraId="4F40E8C7" w14:textId="3A4CB2D2" w:rsidR="004C1774" w:rsidRPr="004C1774" w:rsidRDefault="004C1774" w:rsidP="004C1774">
      <w:pPr>
        <w:pStyle w:val="NormalnyWeb"/>
        <w:numPr>
          <w:ilvl w:val="1"/>
          <w:numId w:val="2"/>
        </w:numPr>
        <w:tabs>
          <w:tab w:val="clear" w:pos="1440"/>
          <w:tab w:val="num" w:pos="0"/>
          <w:tab w:val="left" w:pos="284"/>
        </w:tabs>
        <w:spacing w:line="360" w:lineRule="auto"/>
        <w:ind w:left="0" w:hanging="22"/>
        <w:jc w:val="both"/>
        <w:rPr>
          <w:rFonts w:ascii="Arial" w:hAnsi="Arial" w:cs="Arial"/>
        </w:rPr>
      </w:pPr>
      <w:r>
        <w:rPr>
          <w:rFonts w:ascii="Arial" w:hAnsi="Arial" w:cs="Arial"/>
        </w:rPr>
        <w:t>Służby Informacyjne są obowiązane w szczególności do:</w:t>
      </w:r>
    </w:p>
    <w:p w14:paraId="082EEA2C"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t xml:space="preserve">informowania o udogodnieniach oraz wymogach bezpieczeństwa określonych przez organizatora lub służby ratownicze; </w:t>
      </w:r>
    </w:p>
    <w:p w14:paraId="0ADA3F3A"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t xml:space="preserve">informowania o umiejscowieniu punktów medycznych, gastronomicznych </w:t>
      </w:r>
      <w:r w:rsidRPr="004C1774">
        <w:rPr>
          <w:rFonts w:ascii="Arial" w:hAnsi="Arial" w:cs="Arial"/>
        </w:rPr>
        <w:br/>
        <w:t xml:space="preserve">i sanitarnych; </w:t>
      </w:r>
    </w:p>
    <w:p w14:paraId="71B8521C"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t xml:space="preserve">nadzorowania bezpiecznego wejścia i wyjścia osób uczestniczących w imprezie masowej; </w:t>
      </w:r>
    </w:p>
    <w:p w14:paraId="4732E54C"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t xml:space="preserve">niedopuszczania osób uczestniczących w imprezie masowej do miejsc nieprzeznaczonych dla publiczności; </w:t>
      </w:r>
    </w:p>
    <w:p w14:paraId="06936875"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t xml:space="preserve">niezwłocznego reagowania na incydenty i zagrożenia oraz podejmowania niezbędnych działań zaradczych, w szczególności poprzez informowanie o nich służb porządkowych; </w:t>
      </w:r>
    </w:p>
    <w:p w14:paraId="601B0DCB"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t xml:space="preserve">obserwowania wszystkich obszarów potencjalnego zagrożenia i przeciwdziałania nadmiernemu zagęszczeniu osób; </w:t>
      </w:r>
    </w:p>
    <w:p w14:paraId="08ED14EB"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lastRenderedPageBreak/>
        <w:t xml:space="preserve">pilnowania przestrzegania postanowień regulaminu obiektu (terenu) i regulaminu imprezy masowej; </w:t>
      </w:r>
    </w:p>
    <w:p w14:paraId="0A482BA1" w14:textId="77777777" w:rsidR="004C1774" w:rsidRPr="004C1774" w:rsidRDefault="004C1774" w:rsidP="004C1774">
      <w:pPr>
        <w:pStyle w:val="NormalnyWeb"/>
        <w:numPr>
          <w:ilvl w:val="0"/>
          <w:numId w:val="6"/>
        </w:numPr>
        <w:tabs>
          <w:tab w:val="clear" w:pos="720"/>
          <w:tab w:val="left" w:pos="284"/>
        </w:tabs>
        <w:spacing w:line="360" w:lineRule="auto"/>
        <w:ind w:left="0" w:hanging="11"/>
        <w:rPr>
          <w:rFonts w:ascii="Arial" w:hAnsi="Arial" w:cs="Arial"/>
        </w:rPr>
      </w:pPr>
      <w:r w:rsidRPr="004C1774">
        <w:rPr>
          <w:rFonts w:ascii="Arial" w:hAnsi="Arial" w:cs="Arial"/>
        </w:rPr>
        <w:t xml:space="preserve">reagowania na skargi składane przez osoby uczestniczące w imprezie masowej. </w:t>
      </w:r>
    </w:p>
    <w:p w14:paraId="0DBE7211" w14:textId="77777777" w:rsidR="004C1774" w:rsidRDefault="004C1774" w:rsidP="004C1774">
      <w:pPr>
        <w:pStyle w:val="NormalnyWeb"/>
        <w:spacing w:before="0" w:beforeAutospacing="0" w:after="0" w:afterAutospacing="0" w:line="360" w:lineRule="auto"/>
        <w:jc w:val="center"/>
        <w:rPr>
          <w:rFonts w:ascii="Arial" w:hAnsi="Arial" w:cs="Arial"/>
          <w:b/>
        </w:rPr>
      </w:pPr>
      <w:r>
        <w:rPr>
          <w:rFonts w:ascii="Arial" w:hAnsi="Arial" w:cs="Arial"/>
          <w:b/>
        </w:rPr>
        <w:t>ROZDZIAŁ V.</w:t>
      </w:r>
    </w:p>
    <w:p w14:paraId="5E2AC0F4" w14:textId="77777777" w:rsidR="004C1774" w:rsidRPr="00DC3E35" w:rsidRDefault="004C1774" w:rsidP="004C1774">
      <w:pPr>
        <w:pStyle w:val="NormalnyWeb"/>
        <w:spacing w:before="0" w:beforeAutospacing="0" w:after="0" w:afterAutospacing="0" w:line="360" w:lineRule="auto"/>
        <w:jc w:val="center"/>
        <w:rPr>
          <w:rFonts w:ascii="Arial" w:hAnsi="Arial" w:cs="Arial"/>
          <w:b/>
        </w:rPr>
      </w:pPr>
      <w:r w:rsidRPr="00DC3E35">
        <w:rPr>
          <w:rFonts w:ascii="Arial" w:hAnsi="Arial" w:cs="Arial"/>
          <w:b/>
        </w:rPr>
        <w:t>PRZ</w:t>
      </w:r>
      <w:r>
        <w:rPr>
          <w:rFonts w:ascii="Arial" w:hAnsi="Arial" w:cs="Arial"/>
          <w:b/>
        </w:rPr>
        <w:t>EPISY KARNE WYNIKAJĄCE Z USTAWY</w:t>
      </w:r>
    </w:p>
    <w:p w14:paraId="2939351F" w14:textId="726737F8" w:rsidR="004C1774" w:rsidRPr="004C1774"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xml:space="preserve">1. Naruszenie Regulaminu może skutkować odmową wstępu, wydaniem polecenia porządkowego, wezwaniem do opuszczenia albo usunięciem z Terenu Imprezy Masowej. Odpowiedzialność karna lub za wykroczenie powstaje wyłącznie wtedy, gdy zachowanie Uczestnika wypełnia znamiona czynu zabronionego określonego </w:t>
      </w:r>
      <w:r w:rsidR="009F1A21">
        <w:rPr>
          <w:rFonts w:ascii="Arial" w:hAnsi="Arial" w:cs="Arial"/>
        </w:rPr>
        <w:br/>
      </w:r>
      <w:r>
        <w:rPr>
          <w:rFonts w:ascii="Arial" w:hAnsi="Arial" w:cs="Arial"/>
        </w:rPr>
        <w:t>w przepisach prawa. Do najważniejszych przepisów Ustawy należą:</w:t>
      </w:r>
    </w:p>
    <w:p w14:paraId="12B7AFFF" w14:textId="7CDB1B67" w:rsidR="004C1774" w:rsidRPr="00DC3E35"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54 ust. 1 – kto nie wykonuje polecenia porządkowego lub wezwania, wydanego na podstawie Ustawy przez Służby Porządkowe lub Służby Informacyjne, w czasie</w:t>
      </w:r>
      <w:r w:rsidR="009F1A21">
        <w:rPr>
          <w:rFonts w:ascii="Arial" w:hAnsi="Arial" w:cs="Arial"/>
        </w:rPr>
        <w:br/>
      </w:r>
      <w:r>
        <w:rPr>
          <w:rFonts w:ascii="Arial" w:hAnsi="Arial" w:cs="Arial"/>
        </w:rPr>
        <w:t xml:space="preserve"> i w miejscu Imprezy Masowej, podlega karze ograniczenia wolności albo grzywny nie niższej niż 2000 zł;</w:t>
      </w:r>
    </w:p>
    <w:p w14:paraId="2BE772EC" w14:textId="3CC54409" w:rsidR="004C1774" w:rsidRPr="00DC3E35"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54 ust. 2 pkt 1 – tej samej karze podlega osoba, która w czasie trwania Imprezy Masowej przebywa w miejscu nieprzeznaczonym dla publiczności;</w:t>
      </w:r>
    </w:p>
    <w:p w14:paraId="6930A4CB" w14:textId="1E0D8F70" w:rsidR="004C1774" w:rsidRPr="00DC3E35"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55 – kto nie wykonuje polecenia wydanego przez Policję lub Żandarmerię Wojskową w miejscu i w czasie trwania Imprezy Masowej, podlega karze ograniczenia wolności albo grzywny nie niższej niż 2000 zł;</w:t>
      </w:r>
    </w:p>
    <w:p w14:paraId="0A2EF084" w14:textId="21C56BCB" w:rsidR="004C1774" w:rsidRPr="00DC3E35"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56 – kto wbrew przepisom Ustawy wnosi lub posiada na Imprezie Masowej napoje alkoholowe, podlega karze ograniczenia wolności albo grzywny nie niższej niż 2000 zł;</w:t>
      </w:r>
    </w:p>
    <w:p w14:paraId="45CDB997" w14:textId="7C843DE8" w:rsidR="004C1774" w:rsidRPr="00DC3E35"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59 ust. 1 – kto wnosi lub posiada na Imprezie Masowej broń, wyroby pirotechniczne, materiały pożarowo niebezpieczne, inne niebezpieczne przedmioty lub materiały wybuchowe, podlega grzywnie nie mniejszej niż 180 stawek dziennych, karze ograniczenia wolności albo pozbawienia wolności od 3 miesięcy do lat 5;</w:t>
      </w:r>
    </w:p>
    <w:p w14:paraId="0055B432" w14:textId="402D63ED" w:rsidR="004C1774" w:rsidRPr="00DC3E35"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59 ust. 2 – sąd może orzec przepadek przedmiotów, o których mowa w art. 59 ust. 1, chociażby nie stanowiły własności sprawcy;</w:t>
      </w:r>
    </w:p>
    <w:p w14:paraId="72EE8993" w14:textId="6B7B562B" w:rsidR="004C1774" w:rsidRPr="00DC3E35"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60 ust. 1a – kto w czasie trwania Imprezy Masowej wdziera się na teren obiektu lub teren, gdzie prowadzona jest Impreza Masowa, albo wbrew żądaniu osoby uprawnionej miejsca takiego nie opuszcza, podlega grzywnie, karze ograniczenia wolności albo pozbawienia wolności do roku;</w:t>
      </w:r>
    </w:p>
    <w:p w14:paraId="4420BB13" w14:textId="2A1B8404" w:rsidR="004C1774" w:rsidRDefault="004C1774" w:rsidP="004C1774">
      <w:pPr>
        <w:pStyle w:val="NormalnyWeb"/>
        <w:spacing w:before="0" w:beforeAutospacing="0" w:after="0" w:afterAutospacing="0" w:line="360" w:lineRule="auto"/>
        <w:jc w:val="both"/>
        <w:rPr>
          <w:rFonts w:ascii="Arial" w:hAnsi="Arial" w:cs="Arial"/>
        </w:rPr>
      </w:pPr>
      <w:r>
        <w:rPr>
          <w:rFonts w:ascii="Arial" w:hAnsi="Arial" w:cs="Arial"/>
        </w:rPr>
        <w:lastRenderedPageBreak/>
        <w:t>• art. 60 ust. 2 – kto rzuca przedmiot mogący stanowić zagrożenie dla życia, zdrowia lub bezpieczeństwa osób albo w inny równie niebezpieczny sposób zakłóca przebieg Imprezy Masowej, podlega grzywnie nie mniejszej niż 120 stawek dziennych, karze ograniczenia wolności albo pozbawienia wolności do lat 2;</w:t>
      </w:r>
    </w:p>
    <w:p w14:paraId="36B594B4" w14:textId="7CA44FC3" w:rsidR="004C1774" w:rsidRDefault="004C1774" w:rsidP="004C1774">
      <w:pPr>
        <w:pStyle w:val="NormalnyWeb"/>
        <w:spacing w:before="0" w:beforeAutospacing="0" w:after="0" w:afterAutospacing="0" w:line="360" w:lineRule="auto"/>
        <w:jc w:val="both"/>
        <w:rPr>
          <w:rFonts w:ascii="Arial" w:hAnsi="Arial" w:cs="Arial"/>
        </w:rPr>
      </w:pPr>
      <w:r>
        <w:rPr>
          <w:rFonts w:ascii="Arial" w:hAnsi="Arial" w:cs="Arial"/>
        </w:rPr>
        <w:t>• art. 60 ust. 3 – tej samej karze podlega ten, kto w czasie i w miejscu trwania Imprezy Masowej narusza nietykalność cielesną członka Służby Porządkowej lub Służby Informacyjnej. Powyższy wykaz ma charakter informacyjny i nie zastępuje aktualnej treści przepisów prawa.</w:t>
      </w:r>
    </w:p>
    <w:p w14:paraId="6F169E32" w14:textId="77777777" w:rsidR="00F02AC1" w:rsidRDefault="00667A0E" w:rsidP="00F02AC1">
      <w:pPr>
        <w:pStyle w:val="NormalnyWeb"/>
        <w:jc w:val="center"/>
        <w:rPr>
          <w:rFonts w:ascii="Arial" w:hAnsi="Arial" w:cs="Arial"/>
          <w:b/>
        </w:rPr>
      </w:pPr>
      <w:r w:rsidRPr="00667A0E">
        <w:rPr>
          <w:rFonts w:ascii="Arial" w:hAnsi="Arial" w:cs="Arial"/>
          <w:b/>
        </w:rPr>
        <w:t>ROZDZIAŁ</w:t>
      </w:r>
      <w:r>
        <w:rPr>
          <w:rFonts w:ascii="Arial" w:hAnsi="Arial" w:cs="Arial"/>
          <w:b/>
        </w:rPr>
        <w:t xml:space="preserve"> </w:t>
      </w:r>
      <w:r w:rsidRPr="00667A0E">
        <w:rPr>
          <w:rFonts w:ascii="Arial" w:hAnsi="Arial" w:cs="Arial"/>
          <w:b/>
        </w:rPr>
        <w:t>V</w:t>
      </w:r>
      <w:r w:rsidR="004C1774">
        <w:rPr>
          <w:rFonts w:ascii="Arial" w:hAnsi="Arial" w:cs="Arial"/>
          <w:b/>
        </w:rPr>
        <w:t>I</w:t>
      </w:r>
      <w:r w:rsidRPr="00667A0E">
        <w:rPr>
          <w:rFonts w:ascii="Arial" w:hAnsi="Arial" w:cs="Arial"/>
          <w:b/>
        </w:rPr>
        <w:t>.</w:t>
      </w:r>
    </w:p>
    <w:p w14:paraId="51BFD814" w14:textId="77777777" w:rsidR="00DC3E35" w:rsidRPr="00DC3E35" w:rsidRDefault="00DC3E35" w:rsidP="00F02AC1">
      <w:pPr>
        <w:pStyle w:val="NormalnyWeb"/>
        <w:jc w:val="center"/>
        <w:rPr>
          <w:rFonts w:ascii="Arial" w:hAnsi="Arial" w:cs="Arial"/>
          <w:b/>
        </w:rPr>
      </w:pPr>
      <w:r w:rsidRPr="00DC3E35">
        <w:rPr>
          <w:rFonts w:ascii="Arial" w:hAnsi="Arial" w:cs="Arial"/>
          <w:b/>
        </w:rPr>
        <w:t>POSTANOWIENIA KOŃCOWE.</w:t>
      </w:r>
    </w:p>
    <w:p w14:paraId="47D1511B" w14:textId="7CB7376C"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xml:space="preserve">1. Osoby zakłócające porządek publiczny lub zachowujące się niezgodnie </w:t>
      </w:r>
      <w:r w:rsidR="009F1A21">
        <w:rPr>
          <w:rFonts w:ascii="Arial" w:hAnsi="Arial" w:cs="Arial"/>
        </w:rPr>
        <w:br/>
      </w:r>
      <w:r>
        <w:rPr>
          <w:rFonts w:ascii="Arial" w:hAnsi="Arial" w:cs="Arial"/>
        </w:rPr>
        <w:t>z Regulaminem mogą zostać wezwane do opuszczenia albo usunięte z Terenu Imprezy Masowej przez Służby Porządkowe na zasadach określonych w Ustawie. Osoby stwarzające bezpośrednie zagrożenie albo dopuszczające się czynów zabronionych mogą zostać ujęte w celu niezwłocznego przekazania Policji.</w:t>
      </w:r>
    </w:p>
    <w:p w14:paraId="44214A7B"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4C332A13" w14:textId="29E63D8E"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2. Odmowa wstępu, wezwanie do opuszczenia albo usunięcie z Terenu Imprezy Masowej nie wyłącza ani nie ogranicza praw i roszczeń przysługujących Uczestnikowi na podstawie bezwzględnie obowiązujących przepisów prawa. Organizator nie ponosi odpowiedzialności za skutki wynikające wyłącznie z zawinionego naruszenia Regulaminu przez Uczestnika – w zakresie dopuszczalnym przez prawo.</w:t>
      </w:r>
    </w:p>
    <w:p w14:paraId="61E1E920"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32B962BE"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3. Wszelkie prawa do nazwy i logo Imprezy Masowej są zastrzeżone na rzecz Organizatora.</w:t>
      </w:r>
    </w:p>
    <w:p w14:paraId="0D0DDF01"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6830E3E1"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xml:space="preserve">4. Zabrania się prowadzenia bez autoryzacji Organizatora jakiejkolwiek działalności handlowej lub innej zarobkowej, a także działalności reklamowej oraz promocyjnej </w:t>
      </w:r>
      <w:r w:rsidRPr="00DC3E35">
        <w:rPr>
          <w:rFonts w:ascii="Arial" w:hAnsi="Arial" w:cs="Arial"/>
        </w:rPr>
        <w:br/>
        <w:t>na Terenie Imprezy Masowej.</w:t>
      </w:r>
    </w:p>
    <w:p w14:paraId="36A3299F"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2C808E68" w14:textId="042C4529"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xml:space="preserve">5. Organizator jest uprawniony do utrwalania przebiegu Imprezy Masowej, </w:t>
      </w:r>
      <w:r w:rsidR="009F1A21">
        <w:rPr>
          <w:rFonts w:ascii="Arial" w:hAnsi="Arial" w:cs="Arial"/>
        </w:rPr>
        <w:br/>
      </w:r>
      <w:r>
        <w:rPr>
          <w:rFonts w:ascii="Arial" w:hAnsi="Arial" w:cs="Arial"/>
        </w:rPr>
        <w:t xml:space="preserve">w szczególności zachowania osób w niej uczestniczących, za pomocą urządzeń rejestrujących obraz i dźwięk, na zasadach określonych w art. 11 Ustawy oraz </w:t>
      </w:r>
      <w:r w:rsidR="009F1A21">
        <w:rPr>
          <w:rFonts w:ascii="Arial" w:hAnsi="Arial" w:cs="Arial"/>
        </w:rPr>
        <w:br/>
      </w:r>
      <w:r>
        <w:rPr>
          <w:rFonts w:ascii="Arial" w:hAnsi="Arial" w:cs="Arial"/>
        </w:rPr>
        <w:lastRenderedPageBreak/>
        <w:t>w przepisach o ochronie danych osobowych. Utrwalanie służące zapewnieniu bezpieczeństwa nie jest uzależnione od zgody Uczestnika.</w:t>
      </w:r>
    </w:p>
    <w:p w14:paraId="5AE3F6DC" w14:textId="2CC25E2E"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xml:space="preserve">6. Niezależnie od utrwalania, o którym mowa w ust. 5, Organizator może wykonywać </w:t>
      </w:r>
      <w:r w:rsidR="009F1A21">
        <w:rPr>
          <w:rFonts w:ascii="Arial" w:hAnsi="Arial" w:cs="Arial"/>
        </w:rPr>
        <w:br/>
      </w:r>
      <w:r>
        <w:rPr>
          <w:rFonts w:ascii="Arial" w:hAnsi="Arial" w:cs="Arial"/>
        </w:rPr>
        <w:t xml:space="preserve">i rozpowszechniać materiały fotograficzne lub audiowizualne w celach informacyjnych i promocyjnych, z poszanowaniem przepisów o ochronie wizerunku i danych osobowych. Rozpowszechnianie wizerunku osoby stanowiącej jedynie szczegół całości, takiej jak publiczna impreza, następuje na zasadach określonych w art. 81 ust. 2 pkt 2 ustawy o prawie autorskim i prawach pokrewnych; wykorzystanie indywidualnych ujęć wymaga odrębnej podstawy prawnej. Szczegółowe informacje </w:t>
      </w:r>
      <w:r w:rsidR="009F1A21">
        <w:rPr>
          <w:rFonts w:ascii="Arial" w:hAnsi="Arial" w:cs="Arial"/>
        </w:rPr>
        <w:br/>
      </w:r>
      <w:r>
        <w:rPr>
          <w:rFonts w:ascii="Arial" w:hAnsi="Arial" w:cs="Arial"/>
        </w:rPr>
        <w:t>o przetwarzaniu danych udostępnia Organizator w klauzuli informacyjnej.</w:t>
      </w:r>
    </w:p>
    <w:p w14:paraId="76822FE8" w14:textId="733486DE"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7. Niniejszy Regulamin jest dostępny:</w:t>
      </w:r>
    </w:p>
    <w:p w14:paraId="7B74DD40" w14:textId="77777777" w:rsidR="00DC3E35" w:rsidRPr="00DC3E35" w:rsidRDefault="00DC3E35" w:rsidP="00DC3E35">
      <w:pPr>
        <w:pStyle w:val="NormalnyWeb"/>
        <w:spacing w:before="0" w:beforeAutospacing="0" w:after="0" w:afterAutospacing="0" w:line="360" w:lineRule="auto"/>
        <w:jc w:val="both"/>
        <w:rPr>
          <w:rFonts w:ascii="Arial" w:hAnsi="Arial" w:cs="Arial"/>
        </w:rPr>
      </w:pPr>
      <w:r w:rsidRPr="00DC3E35">
        <w:rPr>
          <w:rFonts w:ascii="Arial" w:hAnsi="Arial" w:cs="Arial"/>
        </w:rPr>
        <w:t>• na stronie internetowej organizat</w:t>
      </w:r>
      <w:r w:rsidR="002914D7">
        <w:rPr>
          <w:rFonts w:ascii="Arial" w:hAnsi="Arial" w:cs="Arial"/>
        </w:rPr>
        <w:t xml:space="preserve">ora, tj. </w:t>
      </w:r>
      <w:hyperlink r:id="rId7" w:history="1">
        <w:r w:rsidR="00667A0E" w:rsidRPr="006E32B9">
          <w:rPr>
            <w:rStyle w:val="Hipercze"/>
            <w:rFonts w:ascii="Arial" w:hAnsi="Arial" w:cs="Arial"/>
          </w:rPr>
          <w:t>www.powiatzdunskowolski.pl</w:t>
        </w:r>
      </w:hyperlink>
      <w:r w:rsidR="00667A0E">
        <w:rPr>
          <w:rFonts w:ascii="Arial" w:hAnsi="Arial" w:cs="Arial"/>
        </w:rPr>
        <w:t xml:space="preserve">, </w:t>
      </w:r>
      <w:r w:rsidR="002914D7">
        <w:rPr>
          <w:rFonts w:ascii="Arial" w:hAnsi="Arial" w:cs="Arial"/>
        </w:rPr>
        <w:t xml:space="preserve"> </w:t>
      </w:r>
    </w:p>
    <w:p w14:paraId="4D58D7C3" w14:textId="0AB8CF8E" w:rsidR="00DC3E35" w:rsidRPr="00DC3E35" w:rsidRDefault="00DC3E35" w:rsidP="00DC3E35">
      <w:pPr>
        <w:pStyle w:val="NormalnyWeb"/>
        <w:spacing w:before="0" w:beforeAutospacing="0" w:after="0" w:afterAutospacing="0" w:line="360" w:lineRule="auto"/>
        <w:jc w:val="both"/>
        <w:rPr>
          <w:rFonts w:ascii="Arial" w:hAnsi="Arial" w:cs="Arial"/>
        </w:rPr>
      </w:pPr>
      <w:r>
        <w:rPr>
          <w:rFonts w:ascii="Arial" w:hAnsi="Arial" w:cs="Arial"/>
        </w:rPr>
        <w:t>• w punktach informacyjnych oraz przy wejściach na Teren Imprezy Masowej, a także na portalach społecznościowych Organizatora.</w:t>
      </w:r>
    </w:p>
    <w:p w14:paraId="645A22E3" w14:textId="77777777" w:rsidR="00DC3E35" w:rsidRPr="00DC3E35" w:rsidRDefault="00DC3E35" w:rsidP="00DC3E35">
      <w:pPr>
        <w:pStyle w:val="NormalnyWeb"/>
        <w:spacing w:before="0" w:beforeAutospacing="0" w:after="0" w:afterAutospacing="0" w:line="360" w:lineRule="auto"/>
        <w:jc w:val="both"/>
        <w:rPr>
          <w:rFonts w:ascii="Arial" w:hAnsi="Arial" w:cs="Arial"/>
        </w:rPr>
      </w:pPr>
    </w:p>
    <w:p w14:paraId="70F95081" w14:textId="37A3C2C2" w:rsidR="00D418BA" w:rsidRPr="006D39C0" w:rsidRDefault="00DC3E35" w:rsidP="006D39C0">
      <w:pPr>
        <w:pStyle w:val="NormalnyWeb"/>
        <w:spacing w:before="0" w:beforeAutospacing="0" w:after="0" w:afterAutospacing="0" w:line="360" w:lineRule="auto"/>
        <w:jc w:val="both"/>
        <w:rPr>
          <w:rFonts w:ascii="Arial" w:hAnsi="Arial" w:cs="Arial"/>
        </w:rPr>
      </w:pPr>
      <w:r>
        <w:rPr>
          <w:rFonts w:ascii="Arial" w:hAnsi="Arial" w:cs="Arial"/>
        </w:rPr>
        <w:t>8. Regulamin wchodzi w życie z dniem podjęcia uchwały, której stanowi załącznik,</w:t>
      </w:r>
      <w:bookmarkStart w:id="0" w:name="_GoBack"/>
      <w:bookmarkEnd w:id="0"/>
      <w:r w:rsidR="009F1A21">
        <w:rPr>
          <w:rFonts w:ascii="Arial" w:hAnsi="Arial" w:cs="Arial"/>
        </w:rPr>
        <w:br/>
      </w:r>
      <w:r>
        <w:rPr>
          <w:rFonts w:ascii="Arial" w:hAnsi="Arial" w:cs="Arial"/>
        </w:rPr>
        <w:t xml:space="preserve"> i ma zastosowanie do Imprezy Masowej od chwili udostępnienia Terenu Imprezy Masowej uczestnikom do chwili opuszczenia go przez wszystkich uczestników.</w:t>
      </w:r>
    </w:p>
    <w:sectPr w:rsidR="00D418BA" w:rsidRPr="006D39C0" w:rsidSect="00144C24">
      <w:foot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141239" w16cid:durableId="52925C1A"/>
  <w16cid:commentId w16cid:paraId="6B0BEDDF" w16cid:durableId="75B04037"/>
  <w16cid:commentId w16cid:paraId="43B163B2" w16cid:durableId="55F5300B"/>
  <w16cid:commentId w16cid:paraId="074A7BDC" w16cid:durableId="46599E6E"/>
  <w16cid:commentId w16cid:paraId="4F7E5261" w16cid:durableId="040162A7"/>
  <w16cid:commentId w16cid:paraId="3C2B3A91" w16cid:durableId="2D6C7209"/>
  <w16cid:commentId w16cid:paraId="617292A8" w16cid:durableId="3F5A9D87"/>
  <w16cid:commentId w16cid:paraId="037129E6" w16cid:durableId="0E9B3118"/>
  <w16cid:commentId w16cid:paraId="2761217E" w16cid:durableId="63840995"/>
  <w16cid:commentId w16cid:paraId="544E9672" w16cid:durableId="374F929D"/>
  <w16cid:commentId w16cid:paraId="65EE6BAD" w16cid:durableId="3FE41F76"/>
  <w16cid:commentId w16cid:paraId="06A5CB01" w16cid:durableId="4CC7B218"/>
  <w16cid:commentId w16cid:paraId="2169A235" w16cid:durableId="0791B416"/>
  <w16cid:commentId w16cid:paraId="6C80919C" w16cid:durableId="08F8C389"/>
  <w16cid:commentId w16cid:paraId="1B5EFD05" w16cid:durableId="1F981C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B80A4" w14:textId="77777777" w:rsidR="009B0839" w:rsidRDefault="009B0839" w:rsidP="00504C34">
      <w:pPr>
        <w:spacing w:after="0" w:line="240" w:lineRule="auto"/>
      </w:pPr>
      <w:r>
        <w:separator/>
      </w:r>
    </w:p>
  </w:endnote>
  <w:endnote w:type="continuationSeparator" w:id="0">
    <w:p w14:paraId="3D46C3E5" w14:textId="77777777" w:rsidR="009B0839" w:rsidRDefault="009B0839" w:rsidP="0050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38126"/>
      <w:docPartObj>
        <w:docPartGallery w:val="Page Numbers (Bottom of Page)"/>
        <w:docPartUnique/>
      </w:docPartObj>
    </w:sdtPr>
    <w:sdtEndPr/>
    <w:sdtContent>
      <w:p w14:paraId="0161FA5C" w14:textId="77777777" w:rsidR="00504C34" w:rsidRDefault="00680749">
        <w:pPr>
          <w:pStyle w:val="Stopka"/>
          <w:jc w:val="right"/>
        </w:pPr>
        <w:r>
          <w:rPr>
            <w:noProof/>
          </w:rPr>
          <w:fldChar w:fldCharType="begin"/>
        </w:r>
        <w:r>
          <w:rPr>
            <w:noProof/>
          </w:rPr>
          <w:instrText xml:space="preserve"> PAGE   \* MERGEFORMAT </w:instrText>
        </w:r>
        <w:r>
          <w:rPr>
            <w:noProof/>
          </w:rPr>
          <w:fldChar w:fldCharType="separate"/>
        </w:r>
        <w:r w:rsidR="009F1A21">
          <w:rPr>
            <w:noProof/>
          </w:rPr>
          <w:t>11</w:t>
        </w:r>
        <w:r>
          <w:rPr>
            <w:noProof/>
          </w:rPr>
          <w:fldChar w:fldCharType="end"/>
        </w:r>
      </w:p>
    </w:sdtContent>
  </w:sdt>
  <w:p w14:paraId="26CE4E3A" w14:textId="77777777" w:rsidR="00504C34" w:rsidRDefault="00504C3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BCBA8" w14:textId="77777777" w:rsidR="009B0839" w:rsidRDefault="009B0839" w:rsidP="00504C34">
      <w:pPr>
        <w:spacing w:after="0" w:line="240" w:lineRule="auto"/>
      </w:pPr>
      <w:r>
        <w:separator/>
      </w:r>
    </w:p>
  </w:footnote>
  <w:footnote w:type="continuationSeparator" w:id="0">
    <w:p w14:paraId="1D6E6B1E" w14:textId="77777777" w:rsidR="009B0839" w:rsidRDefault="009B0839" w:rsidP="00504C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E333D"/>
    <w:multiLevelType w:val="hybridMultilevel"/>
    <w:tmpl w:val="B176A5C8"/>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15:restartNumberingAfterBreak="0">
    <w:nsid w:val="47DF7EF5"/>
    <w:multiLevelType w:val="hybridMultilevel"/>
    <w:tmpl w:val="2B7ED9C2"/>
    <w:lvl w:ilvl="0" w:tplc="2F08A68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7FC4010"/>
    <w:multiLevelType w:val="hybridMultilevel"/>
    <w:tmpl w:val="D2B88378"/>
    <w:lvl w:ilvl="0" w:tplc="CF126128">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15:restartNumberingAfterBreak="0">
    <w:nsid w:val="4EBE1472"/>
    <w:multiLevelType w:val="hybridMultilevel"/>
    <w:tmpl w:val="36920B10"/>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77682A99"/>
    <w:multiLevelType w:val="hybridMultilevel"/>
    <w:tmpl w:val="CF904AD0"/>
    <w:lvl w:ilvl="0" w:tplc="CF126128">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E35"/>
    <w:rsid w:val="00042F37"/>
    <w:rsid w:val="001301F4"/>
    <w:rsid w:val="0018633E"/>
    <w:rsid w:val="001C352D"/>
    <w:rsid w:val="001D0B31"/>
    <w:rsid w:val="001E6329"/>
    <w:rsid w:val="0024036A"/>
    <w:rsid w:val="00266CED"/>
    <w:rsid w:val="002760AE"/>
    <w:rsid w:val="002914D7"/>
    <w:rsid w:val="002C0114"/>
    <w:rsid w:val="002F538F"/>
    <w:rsid w:val="002F55B0"/>
    <w:rsid w:val="00304423"/>
    <w:rsid w:val="00327727"/>
    <w:rsid w:val="00327E47"/>
    <w:rsid w:val="003E3999"/>
    <w:rsid w:val="0044131C"/>
    <w:rsid w:val="004C1774"/>
    <w:rsid w:val="00504C34"/>
    <w:rsid w:val="00616E4B"/>
    <w:rsid w:val="00667A0E"/>
    <w:rsid w:val="00680749"/>
    <w:rsid w:val="006C3522"/>
    <w:rsid w:val="006D39C0"/>
    <w:rsid w:val="00773D11"/>
    <w:rsid w:val="00874276"/>
    <w:rsid w:val="009B0839"/>
    <w:rsid w:val="009D245C"/>
    <w:rsid w:val="009F1A21"/>
    <w:rsid w:val="00A45A16"/>
    <w:rsid w:val="00A75A7D"/>
    <w:rsid w:val="00AF44BB"/>
    <w:rsid w:val="00B50810"/>
    <w:rsid w:val="00B5502C"/>
    <w:rsid w:val="00B94A6F"/>
    <w:rsid w:val="00BA3E43"/>
    <w:rsid w:val="00BF3C90"/>
    <w:rsid w:val="00CA741C"/>
    <w:rsid w:val="00D418BA"/>
    <w:rsid w:val="00D811C0"/>
    <w:rsid w:val="00DA08A1"/>
    <w:rsid w:val="00DC3E35"/>
    <w:rsid w:val="00DC4778"/>
    <w:rsid w:val="00DE3956"/>
    <w:rsid w:val="00E419D8"/>
    <w:rsid w:val="00E4309D"/>
    <w:rsid w:val="00E558F6"/>
    <w:rsid w:val="00F02AC1"/>
    <w:rsid w:val="00F5221E"/>
    <w:rsid w:val="00FB2B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FA850"/>
  <w15:docId w15:val="{0E103074-9A08-409C-A3FD-0C90E81C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3E3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DC3E3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2914D7"/>
    <w:rPr>
      <w:color w:val="0000FF" w:themeColor="hyperlink"/>
      <w:u w:val="single"/>
    </w:rPr>
  </w:style>
  <w:style w:type="paragraph" w:styleId="Nagwek">
    <w:name w:val="header"/>
    <w:basedOn w:val="Normalny"/>
    <w:link w:val="NagwekZnak"/>
    <w:uiPriority w:val="99"/>
    <w:semiHidden/>
    <w:unhideWhenUsed/>
    <w:rsid w:val="00504C34"/>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504C34"/>
  </w:style>
  <w:style w:type="paragraph" w:styleId="Stopka">
    <w:name w:val="footer"/>
    <w:basedOn w:val="Normalny"/>
    <w:link w:val="StopkaZnak"/>
    <w:uiPriority w:val="99"/>
    <w:unhideWhenUsed/>
    <w:rsid w:val="00504C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04C34"/>
  </w:style>
  <w:style w:type="paragraph" w:styleId="Tekstdymka">
    <w:name w:val="Balloon Text"/>
    <w:basedOn w:val="Normalny"/>
    <w:link w:val="TekstdymkaZnak"/>
    <w:uiPriority w:val="99"/>
    <w:semiHidden/>
    <w:unhideWhenUsed/>
    <w:rsid w:val="00F02A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2AC1"/>
    <w:rPr>
      <w:rFonts w:ascii="Segoe UI" w:hAnsi="Segoe UI" w:cs="Segoe UI"/>
      <w:sz w:val="18"/>
      <w:szCs w:val="18"/>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AF44BB"/>
    <w:pPr>
      <w:spacing w:after="0" w:line="240" w:lineRule="auto"/>
    </w:pPr>
  </w:style>
  <w:style w:type="paragraph" w:styleId="Tematkomentarza">
    <w:name w:val="annotation subject"/>
    <w:basedOn w:val="Tekstkomentarza"/>
    <w:next w:val="Tekstkomentarza"/>
    <w:link w:val="TematkomentarzaZnak"/>
    <w:uiPriority w:val="99"/>
    <w:semiHidden/>
    <w:unhideWhenUsed/>
    <w:rsid w:val="00DE3956"/>
    <w:rPr>
      <w:b/>
      <w:bCs/>
    </w:rPr>
  </w:style>
  <w:style w:type="character" w:customStyle="1" w:styleId="TematkomentarzaZnak">
    <w:name w:val="Temat komentarza Znak"/>
    <w:basedOn w:val="TekstkomentarzaZnak"/>
    <w:link w:val="Tematkomentarza"/>
    <w:uiPriority w:val="99"/>
    <w:semiHidden/>
    <w:rsid w:val="00DE39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wiatzdunskowols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11</Pages>
  <Words>2997</Words>
  <Characters>17986</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dc:creator>
  <cp:lastModifiedBy>a.stoczkowska</cp:lastModifiedBy>
  <cp:revision>6</cp:revision>
  <cp:lastPrinted>2023-06-20T08:59:00Z</cp:lastPrinted>
  <dcterms:created xsi:type="dcterms:W3CDTF">2026-07-21T10:07:00Z</dcterms:created>
  <dcterms:modified xsi:type="dcterms:W3CDTF">2026-07-22T05:45:00Z</dcterms:modified>
</cp:coreProperties>
</file>